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A93" w:rsidRPr="00885A93" w:rsidRDefault="00885A93" w:rsidP="000B1735">
      <w:pPr>
        <w:suppressAutoHyphens w:val="0"/>
        <w:ind w:firstLine="567"/>
        <w:jc w:val="right"/>
        <w:rPr>
          <w:b/>
          <w:bCs/>
          <w:caps/>
          <w:sz w:val="28"/>
          <w:szCs w:val="28"/>
          <w:lang w:eastAsia="ru-RU"/>
        </w:rPr>
      </w:pPr>
    </w:p>
    <w:p w:rsidR="0045042D" w:rsidRDefault="0045042D" w:rsidP="0045042D">
      <w:pPr>
        <w:suppressAutoHyphens w:val="0"/>
        <w:ind w:firstLine="567"/>
        <w:jc w:val="right"/>
        <w:rPr>
          <w:sz w:val="28"/>
          <w:szCs w:val="28"/>
          <w:lang w:eastAsia="ru-RU"/>
        </w:rPr>
      </w:pPr>
      <w:r w:rsidRPr="00885A93">
        <w:rPr>
          <w:sz w:val="28"/>
          <w:szCs w:val="28"/>
          <w:lang w:eastAsia="ru-RU"/>
        </w:rPr>
        <w:t>Шифр _____________</w:t>
      </w:r>
    </w:p>
    <w:p w:rsidR="0045042D" w:rsidRDefault="0045042D" w:rsidP="0045042D">
      <w:pPr>
        <w:suppressAutoHyphens w:val="0"/>
        <w:ind w:firstLine="567"/>
        <w:jc w:val="center"/>
        <w:rPr>
          <w:b/>
          <w:sz w:val="28"/>
          <w:szCs w:val="28"/>
          <w:lang w:eastAsia="ru-RU"/>
        </w:rPr>
      </w:pPr>
    </w:p>
    <w:p w:rsidR="0045042D" w:rsidRPr="0045042D" w:rsidRDefault="0045042D" w:rsidP="0045042D">
      <w:pPr>
        <w:suppressAutoHyphens w:val="0"/>
        <w:ind w:firstLine="567"/>
        <w:jc w:val="center"/>
        <w:rPr>
          <w:b/>
          <w:sz w:val="28"/>
          <w:szCs w:val="28"/>
          <w:lang w:eastAsia="ru-RU"/>
        </w:rPr>
      </w:pPr>
      <w:r w:rsidRPr="0045042D">
        <w:rPr>
          <w:b/>
          <w:sz w:val="28"/>
          <w:szCs w:val="28"/>
          <w:lang w:eastAsia="ru-RU"/>
        </w:rPr>
        <w:t xml:space="preserve">Задания для </w:t>
      </w:r>
      <w:proofErr w:type="gramStart"/>
      <w:r w:rsidRPr="0045042D">
        <w:rPr>
          <w:b/>
          <w:sz w:val="28"/>
          <w:szCs w:val="28"/>
          <w:lang w:eastAsia="ru-RU"/>
        </w:rPr>
        <w:t>обучающихся</w:t>
      </w:r>
      <w:proofErr w:type="gramEnd"/>
    </w:p>
    <w:p w:rsidR="00BE4150" w:rsidRPr="0045042D" w:rsidRDefault="00BE4150" w:rsidP="000B1735">
      <w:pPr>
        <w:jc w:val="center"/>
        <w:rPr>
          <w:sz w:val="28"/>
          <w:szCs w:val="28"/>
        </w:rPr>
      </w:pPr>
      <w:r w:rsidRPr="0045042D">
        <w:rPr>
          <w:sz w:val="28"/>
          <w:szCs w:val="28"/>
        </w:rPr>
        <w:t xml:space="preserve">Время выполнения заданий олимпиады – </w:t>
      </w:r>
      <w:r w:rsidR="00EF7BC6" w:rsidRPr="0045042D">
        <w:rPr>
          <w:sz w:val="28"/>
          <w:szCs w:val="28"/>
        </w:rPr>
        <w:t xml:space="preserve">90 </w:t>
      </w:r>
      <w:r w:rsidRPr="0045042D">
        <w:rPr>
          <w:sz w:val="28"/>
          <w:szCs w:val="28"/>
        </w:rPr>
        <w:t xml:space="preserve"> мин.</w:t>
      </w:r>
    </w:p>
    <w:p w:rsidR="00BE4150" w:rsidRPr="0045042D" w:rsidRDefault="00BE4150" w:rsidP="000B1735">
      <w:pPr>
        <w:autoSpaceDE w:val="0"/>
        <w:autoSpaceDN w:val="0"/>
        <w:adjustRightInd w:val="0"/>
        <w:jc w:val="center"/>
        <w:rPr>
          <w:bCs/>
          <w:sz w:val="28"/>
          <w:szCs w:val="28"/>
        </w:rPr>
      </w:pPr>
      <w:r w:rsidRPr="0045042D">
        <w:rPr>
          <w:bCs/>
          <w:sz w:val="28"/>
          <w:szCs w:val="28"/>
        </w:rPr>
        <w:t>Максимальное количество баллов - 70</w:t>
      </w:r>
    </w:p>
    <w:p w:rsidR="0045042D" w:rsidRDefault="0045042D" w:rsidP="000B1735">
      <w:pPr>
        <w:jc w:val="center"/>
        <w:rPr>
          <w:b/>
          <w:sz w:val="28"/>
          <w:szCs w:val="28"/>
        </w:rPr>
      </w:pPr>
    </w:p>
    <w:p w:rsidR="00BE4150" w:rsidRDefault="00BE4150" w:rsidP="000B1735">
      <w:pPr>
        <w:jc w:val="center"/>
        <w:rPr>
          <w:b/>
          <w:sz w:val="28"/>
          <w:szCs w:val="28"/>
        </w:rPr>
      </w:pPr>
      <w:r w:rsidRPr="00885A93">
        <w:rPr>
          <w:b/>
          <w:sz w:val="28"/>
          <w:szCs w:val="28"/>
        </w:rPr>
        <w:t>Инструкция по выполнению задания</w:t>
      </w:r>
    </w:p>
    <w:p w:rsidR="00BE4150" w:rsidRPr="00885A93" w:rsidRDefault="00BE4150" w:rsidP="000B1735">
      <w:pPr>
        <w:jc w:val="both"/>
        <w:rPr>
          <w:bCs/>
          <w:i/>
          <w:sz w:val="28"/>
          <w:szCs w:val="28"/>
        </w:rPr>
      </w:pPr>
      <w:r w:rsidRPr="00885A93">
        <w:rPr>
          <w:bCs/>
          <w:i/>
          <w:sz w:val="28"/>
          <w:szCs w:val="28"/>
        </w:rPr>
        <w:t>Олимпиада по обществознанию в 7-8 классах  состоит  из 1 тура. Ниже предложены задания и отведено место для ответа на каждое из них. При работе над заданиями можно использовать черновик, однако его содержание членами жюри не рассматривается. Заполнять бланк следует одним ответом, синей или черной ручкой.</w:t>
      </w:r>
    </w:p>
    <w:p w:rsidR="00885A93" w:rsidRPr="00885A93" w:rsidRDefault="00885A93" w:rsidP="000B1735">
      <w:pPr>
        <w:rPr>
          <w:b/>
          <w:sz w:val="28"/>
          <w:szCs w:val="28"/>
        </w:rPr>
      </w:pPr>
    </w:p>
    <w:p w:rsidR="00A5467C" w:rsidRPr="00885A93" w:rsidRDefault="00A5467C" w:rsidP="00A5467C">
      <w:pPr>
        <w:ind w:firstLine="709"/>
        <w:jc w:val="both"/>
        <w:rPr>
          <w:b/>
          <w:sz w:val="28"/>
          <w:szCs w:val="28"/>
        </w:rPr>
      </w:pPr>
      <w:r w:rsidRPr="00885A93">
        <w:rPr>
          <w:b/>
          <w:sz w:val="28"/>
          <w:szCs w:val="28"/>
        </w:rPr>
        <w:t>1. «Да» или «нет»? Если вы согласны с утверждением, напишите «Да», если не согласны — «Нет». Внесите свои ответы в таблицу.</w:t>
      </w:r>
    </w:p>
    <w:p w:rsidR="00A5467C" w:rsidRPr="00885A93" w:rsidRDefault="00A5467C" w:rsidP="00A5467C">
      <w:pPr>
        <w:ind w:firstLine="709"/>
        <w:jc w:val="both"/>
        <w:rPr>
          <w:sz w:val="28"/>
          <w:szCs w:val="28"/>
        </w:rPr>
      </w:pPr>
      <w:r w:rsidRPr="00885A93">
        <w:rPr>
          <w:sz w:val="28"/>
          <w:szCs w:val="28"/>
        </w:rPr>
        <w:t>1)</w:t>
      </w:r>
      <w:r w:rsidRPr="00885A93">
        <w:rPr>
          <w:sz w:val="28"/>
          <w:szCs w:val="28"/>
          <w:lang w:val="en-US"/>
        </w:rPr>
        <w:t> </w:t>
      </w:r>
      <w:r w:rsidRPr="00885A93">
        <w:rPr>
          <w:sz w:val="28"/>
          <w:szCs w:val="28"/>
        </w:rPr>
        <w:t>К федеральным налогам и сборам в РФ относят водный налог, сборы за пользование объектами животного мира.</w:t>
      </w:r>
    </w:p>
    <w:p w:rsidR="00A5467C" w:rsidRPr="00885A93" w:rsidRDefault="00A5467C" w:rsidP="00A5467C">
      <w:pPr>
        <w:ind w:firstLine="709"/>
        <w:jc w:val="both"/>
        <w:rPr>
          <w:sz w:val="28"/>
          <w:szCs w:val="28"/>
        </w:rPr>
      </w:pPr>
      <w:r w:rsidRPr="00885A93">
        <w:rPr>
          <w:sz w:val="28"/>
          <w:szCs w:val="28"/>
        </w:rPr>
        <w:t>2) Культура – это все виды преобразовательной деятельности людей и ее результаты.</w:t>
      </w:r>
    </w:p>
    <w:p w:rsidR="00A5467C" w:rsidRPr="00885A93" w:rsidRDefault="00A5467C" w:rsidP="00A5467C">
      <w:pPr>
        <w:ind w:firstLine="709"/>
        <w:jc w:val="both"/>
        <w:rPr>
          <w:sz w:val="28"/>
          <w:szCs w:val="28"/>
        </w:rPr>
      </w:pPr>
      <w:r w:rsidRPr="00885A93">
        <w:rPr>
          <w:sz w:val="28"/>
          <w:szCs w:val="28"/>
        </w:rPr>
        <w:t>3) Члены любой этнической общности обладают сходными политическими воззрениями и толерантным отношением к культуре других этносов.</w:t>
      </w:r>
    </w:p>
    <w:p w:rsidR="00A5467C" w:rsidRPr="00885A93" w:rsidRDefault="00A5467C" w:rsidP="00A5467C">
      <w:pPr>
        <w:ind w:firstLine="709"/>
        <w:jc w:val="both"/>
        <w:rPr>
          <w:sz w:val="28"/>
          <w:szCs w:val="28"/>
        </w:rPr>
      </w:pPr>
      <w:r w:rsidRPr="00885A93">
        <w:rPr>
          <w:sz w:val="28"/>
          <w:szCs w:val="28"/>
        </w:rPr>
        <w:t>4) Признаком государственной власти является монопольное право использовать силу в пределах страны.</w:t>
      </w:r>
    </w:p>
    <w:p w:rsidR="00A5467C" w:rsidRPr="00885A93" w:rsidRDefault="00A5467C" w:rsidP="00A5467C">
      <w:pPr>
        <w:ind w:firstLine="709"/>
        <w:jc w:val="both"/>
        <w:rPr>
          <w:sz w:val="28"/>
          <w:szCs w:val="28"/>
        </w:rPr>
      </w:pPr>
      <w:r w:rsidRPr="00885A93">
        <w:rPr>
          <w:sz w:val="28"/>
          <w:szCs w:val="28"/>
        </w:rPr>
        <w:t>5) Голосование по спискам политических партий – это признак мажоритарной избирательной системы.</w:t>
      </w:r>
    </w:p>
    <w:p w:rsidR="00A5467C" w:rsidRPr="00885A93" w:rsidRDefault="00A5467C" w:rsidP="00A5467C">
      <w:pPr>
        <w:ind w:firstLine="709"/>
        <w:jc w:val="both"/>
        <w:rPr>
          <w:sz w:val="28"/>
          <w:szCs w:val="28"/>
        </w:rPr>
      </w:pPr>
      <w:r w:rsidRPr="00885A93">
        <w:rPr>
          <w:sz w:val="28"/>
          <w:szCs w:val="28"/>
        </w:rPr>
        <w:t>6) Гражданское судопроизводство нацелено на разрешение имущественных, трудовых и иных споров.</w:t>
      </w:r>
    </w:p>
    <w:p w:rsidR="00A5467C" w:rsidRPr="00885A93" w:rsidRDefault="00A5467C" w:rsidP="00A5467C">
      <w:pPr>
        <w:ind w:firstLine="709"/>
        <w:jc w:val="both"/>
        <w:rPr>
          <w:color w:val="000000"/>
          <w:sz w:val="28"/>
          <w:szCs w:val="28"/>
        </w:rPr>
      </w:pPr>
      <w:r w:rsidRPr="00885A93">
        <w:rPr>
          <w:color w:val="000000"/>
          <w:sz w:val="28"/>
          <w:szCs w:val="28"/>
        </w:rPr>
        <w:t>7) Относительная истина – это достоверное знание о предмете познания, которое может со временем быть уточнено или дополнено.</w:t>
      </w:r>
    </w:p>
    <w:p w:rsidR="00A5467C" w:rsidRPr="00885A93" w:rsidRDefault="00A5467C" w:rsidP="00A5467C">
      <w:pPr>
        <w:ind w:firstLine="709"/>
        <w:jc w:val="both"/>
        <w:rPr>
          <w:sz w:val="28"/>
          <w:szCs w:val="28"/>
        </w:rPr>
      </w:pPr>
      <w:r w:rsidRPr="00885A93">
        <w:rPr>
          <w:sz w:val="28"/>
          <w:szCs w:val="28"/>
        </w:rPr>
        <w:t>8) Разнообразные взаимодействия субъектов политической жизни составляют основу коммуникативной подсистемы политической системы общества.</w:t>
      </w:r>
    </w:p>
    <w:p w:rsidR="00A5467C" w:rsidRPr="00885A93" w:rsidRDefault="00A5467C" w:rsidP="00A5467C">
      <w:pPr>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3"/>
        <w:gridCol w:w="1063"/>
        <w:gridCol w:w="1063"/>
        <w:gridCol w:w="1063"/>
        <w:gridCol w:w="1063"/>
        <w:gridCol w:w="1064"/>
        <w:gridCol w:w="1064"/>
        <w:gridCol w:w="1064"/>
      </w:tblGrid>
      <w:tr w:rsidR="00885A93" w:rsidRPr="00885A93" w:rsidTr="008F568F">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1</w:t>
            </w: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2</w:t>
            </w: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3</w:t>
            </w: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4</w:t>
            </w: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5</w:t>
            </w:r>
          </w:p>
        </w:tc>
        <w:tc>
          <w:tcPr>
            <w:tcW w:w="1064"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6</w:t>
            </w:r>
          </w:p>
        </w:tc>
        <w:tc>
          <w:tcPr>
            <w:tcW w:w="1064"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7</w:t>
            </w:r>
          </w:p>
        </w:tc>
        <w:tc>
          <w:tcPr>
            <w:tcW w:w="1064"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r w:rsidRPr="00885A93">
              <w:rPr>
                <w:bCs/>
                <w:sz w:val="28"/>
                <w:szCs w:val="28"/>
                <w:lang w:eastAsia="ru-RU"/>
              </w:rPr>
              <w:t>8</w:t>
            </w:r>
          </w:p>
        </w:tc>
      </w:tr>
      <w:tr w:rsidR="00885A93" w:rsidRPr="00885A93" w:rsidTr="008F568F">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3"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4"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4"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c>
          <w:tcPr>
            <w:tcW w:w="1064" w:type="dxa"/>
          </w:tcPr>
          <w:p w:rsidR="00885A93" w:rsidRPr="00885A93" w:rsidRDefault="00885A93" w:rsidP="008F568F">
            <w:pPr>
              <w:tabs>
                <w:tab w:val="center" w:pos="4677"/>
                <w:tab w:val="right" w:pos="9355"/>
              </w:tabs>
              <w:autoSpaceDE w:val="0"/>
              <w:autoSpaceDN w:val="0"/>
              <w:adjustRightInd w:val="0"/>
              <w:contextualSpacing/>
              <w:jc w:val="both"/>
              <w:rPr>
                <w:bCs/>
                <w:sz w:val="28"/>
                <w:szCs w:val="28"/>
                <w:lang w:eastAsia="ru-RU"/>
              </w:rPr>
            </w:pPr>
          </w:p>
        </w:tc>
      </w:tr>
    </w:tbl>
    <w:p w:rsidR="00A5467C" w:rsidRPr="00885A93" w:rsidRDefault="00A5467C" w:rsidP="00A5467C">
      <w:pPr>
        <w:autoSpaceDE w:val="0"/>
        <w:autoSpaceDN w:val="0"/>
        <w:adjustRightInd w:val="0"/>
        <w:contextualSpacing/>
        <w:jc w:val="both"/>
        <w:rPr>
          <w:bCs/>
          <w:i/>
          <w:sz w:val="28"/>
          <w:szCs w:val="28"/>
          <w:lang w:eastAsia="ru-RU"/>
        </w:rPr>
      </w:pPr>
      <w:r w:rsidRPr="00885A93">
        <w:rPr>
          <w:bCs/>
          <w:i/>
          <w:sz w:val="28"/>
          <w:szCs w:val="28"/>
          <w:lang w:eastAsia="ru-RU"/>
        </w:rPr>
        <w:t xml:space="preserve">По 1 баллу за каждый верный ответ, всего </w:t>
      </w:r>
      <w:r w:rsidR="00885A93" w:rsidRPr="00885A93">
        <w:rPr>
          <w:bCs/>
          <w:i/>
          <w:sz w:val="28"/>
          <w:szCs w:val="28"/>
          <w:lang w:eastAsia="ru-RU"/>
        </w:rPr>
        <w:t>8</w:t>
      </w:r>
      <w:r w:rsidRPr="00885A93">
        <w:rPr>
          <w:bCs/>
          <w:i/>
          <w:sz w:val="28"/>
          <w:szCs w:val="28"/>
          <w:lang w:eastAsia="ru-RU"/>
        </w:rPr>
        <w:t xml:space="preserve"> баллов</w:t>
      </w:r>
    </w:p>
    <w:p w:rsidR="007C49FD" w:rsidRDefault="007C49FD" w:rsidP="008A1E36">
      <w:pPr>
        <w:ind w:right="-426"/>
        <w:jc w:val="both"/>
        <w:rPr>
          <w:b/>
          <w:sz w:val="28"/>
          <w:szCs w:val="28"/>
        </w:rPr>
      </w:pPr>
    </w:p>
    <w:p w:rsidR="00BE4150" w:rsidRPr="00885A93" w:rsidRDefault="00BE4150" w:rsidP="008A1E36">
      <w:pPr>
        <w:ind w:right="-426"/>
        <w:jc w:val="both"/>
        <w:rPr>
          <w:b/>
          <w:sz w:val="28"/>
          <w:szCs w:val="28"/>
        </w:rPr>
      </w:pPr>
      <w:r w:rsidRPr="00885A93">
        <w:rPr>
          <w:b/>
          <w:sz w:val="28"/>
          <w:szCs w:val="28"/>
        </w:rPr>
        <w:t>2. Вставьте в те</w:t>
      </w:r>
      <w:proofErr w:type="gramStart"/>
      <w:r w:rsidRPr="00885A93">
        <w:rPr>
          <w:b/>
          <w:sz w:val="28"/>
          <w:szCs w:val="28"/>
        </w:rPr>
        <w:t>кст пр</w:t>
      </w:r>
      <w:proofErr w:type="gramEnd"/>
      <w:r w:rsidRPr="00885A93">
        <w:rPr>
          <w:b/>
          <w:sz w:val="28"/>
          <w:szCs w:val="28"/>
        </w:rPr>
        <w:t>опущенные понятия:</w:t>
      </w:r>
    </w:p>
    <w:p w:rsidR="00840BAC" w:rsidRPr="00885A93" w:rsidRDefault="00840BAC" w:rsidP="00840BAC">
      <w:pPr>
        <w:ind w:right="-426"/>
        <w:jc w:val="both"/>
        <w:rPr>
          <w:sz w:val="28"/>
          <w:szCs w:val="28"/>
        </w:rPr>
      </w:pPr>
      <w:r w:rsidRPr="00885A93">
        <w:rPr>
          <w:sz w:val="28"/>
          <w:szCs w:val="28"/>
        </w:rPr>
        <w:t>1) ____________________   - учение, отрицающее полностью или частично возможность познания мира.</w:t>
      </w:r>
    </w:p>
    <w:p w:rsidR="00840BAC" w:rsidRPr="00885A93" w:rsidRDefault="00840BAC" w:rsidP="00840BAC">
      <w:pPr>
        <w:ind w:right="-426"/>
        <w:jc w:val="both"/>
        <w:rPr>
          <w:sz w:val="28"/>
          <w:szCs w:val="28"/>
        </w:rPr>
      </w:pPr>
      <w:r w:rsidRPr="00885A93">
        <w:rPr>
          <w:sz w:val="28"/>
          <w:szCs w:val="28"/>
        </w:rPr>
        <w:lastRenderedPageBreak/>
        <w:t xml:space="preserve">2) _____________________ - это предусмотренное законом жизненное </w:t>
      </w:r>
      <w:r w:rsidR="00A05761">
        <w:rPr>
          <w:sz w:val="28"/>
          <w:szCs w:val="28"/>
        </w:rPr>
        <w:t>обстоятельство и событие, которое</w:t>
      </w:r>
      <w:r w:rsidRPr="00885A93">
        <w:rPr>
          <w:sz w:val="28"/>
          <w:szCs w:val="28"/>
        </w:rPr>
        <w:t xml:space="preserve"> является основанием для возникновения (изменения, прекращения) правоотношений.</w:t>
      </w:r>
    </w:p>
    <w:p w:rsidR="00840BAC" w:rsidRPr="00885A93" w:rsidRDefault="00840BAC" w:rsidP="00840BAC">
      <w:pPr>
        <w:ind w:right="-426"/>
        <w:jc w:val="both"/>
        <w:rPr>
          <w:sz w:val="28"/>
          <w:szCs w:val="28"/>
        </w:rPr>
      </w:pPr>
      <w:r w:rsidRPr="00885A93">
        <w:rPr>
          <w:sz w:val="28"/>
          <w:szCs w:val="28"/>
        </w:rPr>
        <w:t>3) _____________________ - система взглядов, верований и убеждений человека, выражающая его понимание мира и своего места в нем, позволяющая ему выбирать жизненные цели, пути и средства их достижения.</w:t>
      </w:r>
    </w:p>
    <w:p w:rsidR="00840BAC" w:rsidRPr="00885A93" w:rsidRDefault="00840BAC" w:rsidP="00840BAC">
      <w:pPr>
        <w:ind w:right="-426"/>
        <w:jc w:val="both"/>
        <w:rPr>
          <w:sz w:val="28"/>
          <w:szCs w:val="28"/>
        </w:rPr>
      </w:pPr>
      <w:r w:rsidRPr="00885A93">
        <w:rPr>
          <w:sz w:val="28"/>
          <w:szCs w:val="28"/>
        </w:rPr>
        <w:t>4) _____________________ - раздел философии, в котором изучаются природа познания, его границы и возможности, отношение знания к реальности, исследуются всеобщие предпосылки познания.</w:t>
      </w:r>
    </w:p>
    <w:p w:rsidR="00840BAC" w:rsidRPr="00885A93" w:rsidRDefault="00840BAC" w:rsidP="00840BAC">
      <w:pPr>
        <w:autoSpaceDE w:val="0"/>
        <w:autoSpaceDN w:val="0"/>
        <w:adjustRightInd w:val="0"/>
        <w:jc w:val="both"/>
        <w:rPr>
          <w:sz w:val="28"/>
          <w:szCs w:val="28"/>
        </w:rPr>
      </w:pPr>
      <w:r w:rsidRPr="00885A93">
        <w:rPr>
          <w:sz w:val="28"/>
          <w:szCs w:val="28"/>
        </w:rPr>
        <w:t>5) ____________________ - это такой аспект характеристики государства, под которым понимаются приемы и способы осуществления государственной власти.</w:t>
      </w:r>
    </w:p>
    <w:p w:rsidR="003E41E1" w:rsidRPr="00885A93" w:rsidRDefault="003E41E1" w:rsidP="008A1E36">
      <w:pPr>
        <w:autoSpaceDE w:val="0"/>
        <w:autoSpaceDN w:val="0"/>
        <w:adjustRightInd w:val="0"/>
        <w:jc w:val="both"/>
        <w:rPr>
          <w:sz w:val="28"/>
          <w:szCs w:val="28"/>
        </w:rPr>
      </w:pPr>
    </w:p>
    <w:p w:rsidR="00BE4150" w:rsidRPr="00885A93" w:rsidRDefault="00BE4150" w:rsidP="008A1E36">
      <w:pPr>
        <w:jc w:val="both"/>
        <w:rPr>
          <w:i/>
          <w:sz w:val="28"/>
          <w:szCs w:val="28"/>
        </w:rPr>
      </w:pPr>
      <w:r w:rsidRPr="00885A93">
        <w:rPr>
          <w:i/>
          <w:sz w:val="28"/>
          <w:szCs w:val="28"/>
        </w:rPr>
        <w:t>По 1 баллу за каждый верный ответ, всего 5 баллов</w:t>
      </w:r>
    </w:p>
    <w:p w:rsidR="00BE4150" w:rsidRPr="00885A93" w:rsidRDefault="00BE4150" w:rsidP="000B1735">
      <w:pPr>
        <w:jc w:val="both"/>
        <w:rPr>
          <w:bCs/>
          <w:i/>
          <w:sz w:val="28"/>
          <w:szCs w:val="28"/>
          <w:lang w:eastAsia="ru-RU"/>
        </w:rPr>
      </w:pPr>
    </w:p>
    <w:p w:rsidR="00BE4150" w:rsidRPr="00885A93" w:rsidRDefault="00BE4150" w:rsidP="000611E4">
      <w:pPr>
        <w:jc w:val="both"/>
        <w:rPr>
          <w:b/>
          <w:sz w:val="28"/>
          <w:szCs w:val="28"/>
        </w:rPr>
      </w:pPr>
      <w:r w:rsidRPr="00885A93">
        <w:rPr>
          <w:b/>
          <w:sz w:val="28"/>
          <w:szCs w:val="28"/>
        </w:rPr>
        <w:t>3. Выберите  правильные ответы. Запишите их в таблицу.</w:t>
      </w:r>
    </w:p>
    <w:p w:rsidR="000611E4" w:rsidRPr="00885A93" w:rsidRDefault="000611E4" w:rsidP="000611E4">
      <w:pPr>
        <w:pStyle w:val="4"/>
        <w:numPr>
          <w:ilvl w:val="1"/>
          <w:numId w:val="6"/>
        </w:numPr>
        <w:tabs>
          <w:tab w:val="left" w:pos="406"/>
        </w:tabs>
        <w:spacing w:before="0" w:after="0"/>
        <w:jc w:val="both"/>
        <w:rPr>
          <w:sz w:val="28"/>
        </w:rPr>
      </w:pPr>
      <w:r w:rsidRPr="00885A93">
        <w:rPr>
          <w:sz w:val="28"/>
        </w:rPr>
        <w:t>Воздействие политической системы на общество называется</w:t>
      </w:r>
    </w:p>
    <w:p w:rsidR="000611E4" w:rsidRPr="00885A93" w:rsidRDefault="000611E4" w:rsidP="000611E4">
      <w:pPr>
        <w:autoSpaceDE w:val="0"/>
        <w:autoSpaceDN w:val="0"/>
        <w:adjustRightInd w:val="0"/>
        <w:jc w:val="both"/>
        <w:rPr>
          <w:sz w:val="28"/>
          <w:szCs w:val="28"/>
        </w:rPr>
      </w:pPr>
      <w:r w:rsidRPr="00885A93">
        <w:rPr>
          <w:noProof/>
          <w:sz w:val="28"/>
          <w:szCs w:val="28"/>
        </w:rPr>
        <w:t>а)</w:t>
      </w:r>
      <w:r w:rsidRPr="00885A93">
        <w:rPr>
          <w:sz w:val="28"/>
          <w:szCs w:val="28"/>
        </w:rPr>
        <w:t xml:space="preserve"> консенсусом</w:t>
      </w:r>
    </w:p>
    <w:p w:rsidR="000611E4" w:rsidRPr="00885A93" w:rsidRDefault="000611E4" w:rsidP="000611E4">
      <w:pPr>
        <w:autoSpaceDE w:val="0"/>
        <w:autoSpaceDN w:val="0"/>
        <w:adjustRightInd w:val="0"/>
        <w:jc w:val="both"/>
        <w:rPr>
          <w:sz w:val="28"/>
          <w:szCs w:val="28"/>
        </w:rPr>
      </w:pPr>
      <w:r w:rsidRPr="00885A93">
        <w:rPr>
          <w:noProof/>
          <w:sz w:val="28"/>
          <w:szCs w:val="28"/>
        </w:rPr>
        <w:t>б)</w:t>
      </w:r>
      <w:r w:rsidRPr="00885A93">
        <w:rPr>
          <w:sz w:val="28"/>
          <w:szCs w:val="28"/>
        </w:rPr>
        <w:t xml:space="preserve"> социальным управлением</w:t>
      </w:r>
    </w:p>
    <w:p w:rsidR="000611E4" w:rsidRPr="00885A93" w:rsidRDefault="000611E4" w:rsidP="000611E4">
      <w:pPr>
        <w:autoSpaceDE w:val="0"/>
        <w:autoSpaceDN w:val="0"/>
        <w:adjustRightInd w:val="0"/>
        <w:jc w:val="both"/>
        <w:rPr>
          <w:sz w:val="28"/>
          <w:szCs w:val="28"/>
        </w:rPr>
      </w:pPr>
      <w:r w:rsidRPr="00885A93">
        <w:rPr>
          <w:noProof/>
          <w:sz w:val="28"/>
          <w:szCs w:val="28"/>
        </w:rPr>
        <w:t>в)</w:t>
      </w:r>
      <w:r w:rsidRPr="00885A93">
        <w:rPr>
          <w:sz w:val="28"/>
          <w:szCs w:val="28"/>
        </w:rPr>
        <w:t xml:space="preserve"> социальным развитием</w:t>
      </w:r>
    </w:p>
    <w:p w:rsidR="000611E4" w:rsidRPr="00885A93" w:rsidRDefault="000611E4" w:rsidP="000611E4">
      <w:pPr>
        <w:autoSpaceDE w:val="0"/>
        <w:autoSpaceDN w:val="0"/>
        <w:adjustRightInd w:val="0"/>
        <w:jc w:val="both"/>
        <w:rPr>
          <w:sz w:val="28"/>
          <w:szCs w:val="28"/>
        </w:rPr>
      </w:pPr>
      <w:r w:rsidRPr="00885A93">
        <w:rPr>
          <w:noProof/>
          <w:sz w:val="28"/>
          <w:szCs w:val="28"/>
        </w:rPr>
        <w:t>г)</w:t>
      </w:r>
      <w:r w:rsidRPr="00885A93">
        <w:rPr>
          <w:sz w:val="28"/>
          <w:szCs w:val="28"/>
        </w:rPr>
        <w:t xml:space="preserve"> стабилизацией</w:t>
      </w:r>
    </w:p>
    <w:p w:rsidR="000611E4" w:rsidRPr="00885A93" w:rsidRDefault="000611E4" w:rsidP="000611E4">
      <w:pPr>
        <w:pStyle w:val="4"/>
        <w:numPr>
          <w:ilvl w:val="1"/>
          <w:numId w:val="6"/>
        </w:numPr>
        <w:tabs>
          <w:tab w:val="left" w:pos="406"/>
        </w:tabs>
        <w:spacing w:before="0" w:after="0"/>
        <w:jc w:val="both"/>
        <w:rPr>
          <w:sz w:val="28"/>
        </w:rPr>
      </w:pPr>
      <w:r w:rsidRPr="00885A93">
        <w:rPr>
          <w:sz w:val="28"/>
        </w:rPr>
        <w:t>Функцией государства является</w:t>
      </w:r>
    </w:p>
    <w:p w:rsidR="000611E4" w:rsidRPr="00885A93" w:rsidRDefault="000611E4" w:rsidP="000611E4">
      <w:pPr>
        <w:autoSpaceDE w:val="0"/>
        <w:autoSpaceDN w:val="0"/>
        <w:adjustRightInd w:val="0"/>
        <w:jc w:val="both"/>
        <w:rPr>
          <w:sz w:val="28"/>
          <w:szCs w:val="28"/>
        </w:rPr>
      </w:pPr>
      <w:r w:rsidRPr="00885A93">
        <w:rPr>
          <w:noProof/>
          <w:sz w:val="28"/>
          <w:szCs w:val="28"/>
        </w:rPr>
        <w:t>а)</w:t>
      </w:r>
      <w:r w:rsidRPr="00885A93">
        <w:rPr>
          <w:sz w:val="28"/>
          <w:szCs w:val="28"/>
        </w:rPr>
        <w:t xml:space="preserve"> разделение властей</w:t>
      </w:r>
    </w:p>
    <w:p w:rsidR="000611E4" w:rsidRPr="00885A93" w:rsidRDefault="000611E4" w:rsidP="000611E4">
      <w:pPr>
        <w:autoSpaceDE w:val="0"/>
        <w:autoSpaceDN w:val="0"/>
        <w:adjustRightInd w:val="0"/>
        <w:jc w:val="both"/>
        <w:rPr>
          <w:sz w:val="28"/>
          <w:szCs w:val="28"/>
        </w:rPr>
      </w:pPr>
      <w:r w:rsidRPr="00885A93">
        <w:rPr>
          <w:noProof/>
          <w:sz w:val="28"/>
          <w:szCs w:val="28"/>
        </w:rPr>
        <w:t>б)</w:t>
      </w:r>
      <w:r w:rsidRPr="00885A93">
        <w:rPr>
          <w:sz w:val="28"/>
          <w:szCs w:val="28"/>
        </w:rPr>
        <w:t xml:space="preserve"> поддержание общественного порядка</w:t>
      </w:r>
    </w:p>
    <w:p w:rsidR="000611E4" w:rsidRPr="00885A93" w:rsidRDefault="000611E4" w:rsidP="000611E4">
      <w:pPr>
        <w:autoSpaceDE w:val="0"/>
        <w:autoSpaceDN w:val="0"/>
        <w:adjustRightInd w:val="0"/>
        <w:jc w:val="both"/>
        <w:rPr>
          <w:sz w:val="28"/>
          <w:szCs w:val="28"/>
        </w:rPr>
      </w:pPr>
      <w:r w:rsidRPr="00885A93">
        <w:rPr>
          <w:noProof/>
          <w:sz w:val="28"/>
          <w:szCs w:val="28"/>
        </w:rPr>
        <w:t>в)</w:t>
      </w:r>
      <w:r w:rsidRPr="00885A93">
        <w:rPr>
          <w:sz w:val="28"/>
          <w:szCs w:val="28"/>
        </w:rPr>
        <w:t xml:space="preserve"> суверенитет</w:t>
      </w:r>
    </w:p>
    <w:p w:rsidR="000611E4" w:rsidRPr="00885A93" w:rsidRDefault="000611E4" w:rsidP="000611E4">
      <w:pPr>
        <w:autoSpaceDE w:val="0"/>
        <w:autoSpaceDN w:val="0"/>
        <w:adjustRightInd w:val="0"/>
        <w:jc w:val="both"/>
        <w:rPr>
          <w:sz w:val="28"/>
          <w:szCs w:val="28"/>
        </w:rPr>
      </w:pPr>
      <w:r w:rsidRPr="00885A93">
        <w:rPr>
          <w:noProof/>
          <w:sz w:val="28"/>
          <w:szCs w:val="28"/>
        </w:rPr>
        <w:t>г)</w:t>
      </w:r>
      <w:r w:rsidRPr="00885A93">
        <w:rPr>
          <w:sz w:val="28"/>
          <w:szCs w:val="28"/>
        </w:rPr>
        <w:t xml:space="preserve"> наличие государственного аппарата</w:t>
      </w:r>
    </w:p>
    <w:p w:rsidR="00BE4150" w:rsidRPr="00885A93" w:rsidRDefault="00BE4150" w:rsidP="00125AA6">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4"/>
        <w:gridCol w:w="1795"/>
      </w:tblGrid>
      <w:tr w:rsidR="00BE4150" w:rsidRPr="00885A93" w:rsidTr="008A1E36">
        <w:trPr>
          <w:trHeight w:val="250"/>
        </w:trPr>
        <w:tc>
          <w:tcPr>
            <w:tcW w:w="1794" w:type="dxa"/>
          </w:tcPr>
          <w:p w:rsidR="00BE4150" w:rsidRPr="00885A93" w:rsidRDefault="00BE4150">
            <w:pPr>
              <w:tabs>
                <w:tab w:val="left" w:pos="1188"/>
              </w:tabs>
              <w:autoSpaceDE w:val="0"/>
              <w:autoSpaceDN w:val="0"/>
              <w:adjustRightInd w:val="0"/>
              <w:contextualSpacing/>
              <w:jc w:val="both"/>
              <w:rPr>
                <w:bCs/>
                <w:sz w:val="28"/>
                <w:szCs w:val="28"/>
              </w:rPr>
            </w:pPr>
            <w:r w:rsidRPr="00885A93">
              <w:rPr>
                <w:bCs/>
                <w:sz w:val="28"/>
                <w:szCs w:val="28"/>
              </w:rPr>
              <w:t>1</w:t>
            </w:r>
          </w:p>
        </w:tc>
        <w:tc>
          <w:tcPr>
            <w:tcW w:w="1795" w:type="dxa"/>
          </w:tcPr>
          <w:p w:rsidR="00BE4150" w:rsidRPr="00885A93" w:rsidRDefault="00BE4150">
            <w:pPr>
              <w:tabs>
                <w:tab w:val="left" w:pos="1188"/>
              </w:tabs>
              <w:autoSpaceDE w:val="0"/>
              <w:autoSpaceDN w:val="0"/>
              <w:adjustRightInd w:val="0"/>
              <w:contextualSpacing/>
              <w:jc w:val="both"/>
              <w:rPr>
                <w:bCs/>
                <w:sz w:val="28"/>
                <w:szCs w:val="28"/>
              </w:rPr>
            </w:pPr>
            <w:r w:rsidRPr="00885A93">
              <w:rPr>
                <w:bCs/>
                <w:sz w:val="28"/>
                <w:szCs w:val="28"/>
              </w:rPr>
              <w:t>2</w:t>
            </w:r>
          </w:p>
        </w:tc>
      </w:tr>
      <w:tr w:rsidR="00BE4150" w:rsidRPr="00885A93" w:rsidTr="00656432">
        <w:trPr>
          <w:trHeight w:val="250"/>
        </w:trPr>
        <w:tc>
          <w:tcPr>
            <w:tcW w:w="1794" w:type="dxa"/>
          </w:tcPr>
          <w:p w:rsidR="00BE4150" w:rsidRPr="00885A93" w:rsidRDefault="00BE4150" w:rsidP="000611E4">
            <w:pPr>
              <w:tabs>
                <w:tab w:val="left" w:pos="1188"/>
              </w:tabs>
              <w:autoSpaceDE w:val="0"/>
              <w:autoSpaceDN w:val="0"/>
              <w:adjustRightInd w:val="0"/>
              <w:contextualSpacing/>
              <w:jc w:val="both"/>
              <w:rPr>
                <w:bCs/>
                <w:sz w:val="28"/>
                <w:szCs w:val="28"/>
              </w:rPr>
            </w:pPr>
          </w:p>
        </w:tc>
        <w:tc>
          <w:tcPr>
            <w:tcW w:w="1795" w:type="dxa"/>
          </w:tcPr>
          <w:p w:rsidR="00BE4150" w:rsidRPr="00885A93" w:rsidRDefault="00BE4150">
            <w:pPr>
              <w:tabs>
                <w:tab w:val="left" w:pos="1188"/>
              </w:tabs>
              <w:autoSpaceDE w:val="0"/>
              <w:autoSpaceDN w:val="0"/>
              <w:adjustRightInd w:val="0"/>
              <w:contextualSpacing/>
              <w:jc w:val="both"/>
              <w:rPr>
                <w:bCs/>
                <w:sz w:val="28"/>
                <w:szCs w:val="28"/>
              </w:rPr>
            </w:pPr>
          </w:p>
        </w:tc>
      </w:tr>
    </w:tbl>
    <w:p w:rsidR="00BE4150" w:rsidRPr="00885A93" w:rsidRDefault="00BE4150" w:rsidP="008A1E36">
      <w:pPr>
        <w:autoSpaceDE w:val="0"/>
        <w:autoSpaceDN w:val="0"/>
        <w:adjustRightInd w:val="0"/>
        <w:contextualSpacing/>
        <w:jc w:val="both"/>
        <w:rPr>
          <w:b/>
          <w:bCs/>
          <w:i/>
          <w:sz w:val="28"/>
          <w:szCs w:val="28"/>
          <w:lang w:eastAsia="ru-RU"/>
        </w:rPr>
      </w:pPr>
    </w:p>
    <w:p w:rsidR="00BE4150" w:rsidRPr="00885A93" w:rsidRDefault="00BE4150" w:rsidP="008A1E36">
      <w:pPr>
        <w:autoSpaceDE w:val="0"/>
        <w:autoSpaceDN w:val="0"/>
        <w:adjustRightInd w:val="0"/>
        <w:contextualSpacing/>
        <w:jc w:val="both"/>
        <w:rPr>
          <w:bCs/>
          <w:i/>
          <w:sz w:val="28"/>
          <w:szCs w:val="28"/>
          <w:lang w:eastAsia="ru-RU"/>
        </w:rPr>
      </w:pPr>
      <w:r w:rsidRPr="00885A93">
        <w:rPr>
          <w:bCs/>
          <w:i/>
          <w:sz w:val="28"/>
          <w:szCs w:val="28"/>
          <w:lang w:eastAsia="ru-RU"/>
        </w:rPr>
        <w:t>По 1  баллу  за каждый верный ответ, всего 2  балла</w:t>
      </w:r>
    </w:p>
    <w:p w:rsidR="00BE4150" w:rsidRPr="00885A93" w:rsidRDefault="00BE4150" w:rsidP="000B1735">
      <w:pPr>
        <w:jc w:val="both"/>
        <w:rPr>
          <w:bCs/>
          <w:i/>
          <w:sz w:val="28"/>
          <w:szCs w:val="28"/>
          <w:lang w:eastAsia="ru-RU"/>
        </w:rPr>
      </w:pPr>
    </w:p>
    <w:p w:rsidR="00A5467C" w:rsidRPr="00885A93" w:rsidRDefault="007C49FD" w:rsidP="00885A93">
      <w:pPr>
        <w:jc w:val="both"/>
        <w:rPr>
          <w:b/>
          <w:sz w:val="28"/>
          <w:szCs w:val="28"/>
        </w:rPr>
      </w:pPr>
      <w:r>
        <w:rPr>
          <w:b/>
          <w:sz w:val="28"/>
          <w:szCs w:val="28"/>
        </w:rPr>
        <w:t xml:space="preserve">4. Выделите </w:t>
      </w:r>
      <w:r w:rsidR="00A5467C" w:rsidRPr="00885A93">
        <w:rPr>
          <w:b/>
          <w:sz w:val="28"/>
          <w:szCs w:val="28"/>
        </w:rPr>
        <w:t xml:space="preserve"> термин (это может быть словосочетание), который объединяет все перечисленные понятия</w:t>
      </w:r>
      <w:proofErr w:type="gramStart"/>
      <w:r w:rsidR="00A5467C" w:rsidRPr="00885A93">
        <w:rPr>
          <w:b/>
          <w:sz w:val="28"/>
          <w:szCs w:val="28"/>
        </w:rPr>
        <w:t>.</w:t>
      </w:r>
      <w:proofErr w:type="gramEnd"/>
    </w:p>
    <w:p w:rsidR="00A5467C" w:rsidRPr="00885A93" w:rsidRDefault="00A5467C" w:rsidP="00885A93">
      <w:pPr>
        <w:jc w:val="both"/>
        <w:rPr>
          <w:sz w:val="28"/>
          <w:szCs w:val="28"/>
        </w:rPr>
      </w:pPr>
      <w:r w:rsidRPr="00885A93">
        <w:rPr>
          <w:sz w:val="28"/>
          <w:szCs w:val="28"/>
        </w:rPr>
        <w:t>___________________: адаптация, овладение социальными нормами, освоение опыта, социализация, индивидуализация.</w:t>
      </w:r>
    </w:p>
    <w:p w:rsidR="00A5467C" w:rsidRPr="00885A93" w:rsidRDefault="00A5467C" w:rsidP="00885A93">
      <w:pPr>
        <w:jc w:val="both"/>
        <w:rPr>
          <w:sz w:val="28"/>
          <w:szCs w:val="28"/>
        </w:rPr>
      </w:pPr>
    </w:p>
    <w:p w:rsidR="00A5467C" w:rsidRPr="00885A93" w:rsidRDefault="00885A93" w:rsidP="00A5467C">
      <w:pPr>
        <w:jc w:val="both"/>
        <w:rPr>
          <w:bCs/>
          <w:i/>
          <w:sz w:val="28"/>
          <w:szCs w:val="28"/>
          <w:lang w:eastAsia="ru-RU"/>
        </w:rPr>
      </w:pPr>
      <w:r>
        <w:rPr>
          <w:i/>
          <w:sz w:val="28"/>
          <w:szCs w:val="28"/>
          <w:lang w:eastAsia="ru-RU"/>
        </w:rPr>
        <w:t xml:space="preserve">1  балл </w:t>
      </w:r>
      <w:r w:rsidR="00A5467C" w:rsidRPr="00885A93">
        <w:rPr>
          <w:bCs/>
          <w:i/>
          <w:sz w:val="28"/>
          <w:szCs w:val="28"/>
          <w:lang w:eastAsia="ru-RU"/>
        </w:rPr>
        <w:t>за верный ответ</w:t>
      </w:r>
    </w:p>
    <w:p w:rsidR="00BE4150" w:rsidRPr="00885A93" w:rsidRDefault="00BE4150" w:rsidP="006C3F62">
      <w:pPr>
        <w:ind w:firstLine="709"/>
        <w:jc w:val="both"/>
        <w:rPr>
          <w:bCs/>
          <w:i/>
          <w:sz w:val="28"/>
          <w:szCs w:val="28"/>
          <w:lang w:eastAsia="ru-RU"/>
        </w:rPr>
      </w:pPr>
    </w:p>
    <w:p w:rsidR="00840BAC" w:rsidRPr="00885A93" w:rsidRDefault="00840BAC" w:rsidP="00840BAC">
      <w:pPr>
        <w:autoSpaceDE w:val="0"/>
        <w:autoSpaceDN w:val="0"/>
        <w:adjustRightInd w:val="0"/>
        <w:jc w:val="both"/>
        <w:rPr>
          <w:b/>
          <w:sz w:val="28"/>
          <w:szCs w:val="28"/>
        </w:rPr>
      </w:pPr>
      <w:r w:rsidRPr="00885A93">
        <w:rPr>
          <w:b/>
          <w:sz w:val="28"/>
          <w:szCs w:val="28"/>
        </w:rPr>
        <w:t>5. Вставьте в текст вместо пропусков нужные слова из списка, приведенного ниже. Обратите внимание: В списке слова даны в именительном падеже! Используйте  их  в необходимом роде, числе и падеже.</w:t>
      </w:r>
    </w:p>
    <w:p w:rsidR="00840BAC" w:rsidRPr="00885A93" w:rsidRDefault="00840BAC" w:rsidP="00840BAC">
      <w:pPr>
        <w:ind w:firstLine="709"/>
        <w:jc w:val="both"/>
        <w:rPr>
          <w:sz w:val="28"/>
          <w:szCs w:val="28"/>
        </w:rPr>
      </w:pPr>
      <w:r w:rsidRPr="00885A93">
        <w:rPr>
          <w:sz w:val="28"/>
          <w:szCs w:val="28"/>
        </w:rPr>
        <w:lastRenderedPageBreak/>
        <w:t>Гражданское общество – совокупность негосударственных отношений и 1. ____________________, выражающих частные интересы граждан в различных сферах.</w:t>
      </w:r>
    </w:p>
    <w:p w:rsidR="00840BAC" w:rsidRPr="00885A93" w:rsidRDefault="00840BAC" w:rsidP="00840BAC">
      <w:pPr>
        <w:ind w:firstLine="709"/>
        <w:jc w:val="both"/>
        <w:rPr>
          <w:sz w:val="28"/>
          <w:szCs w:val="28"/>
        </w:rPr>
      </w:pPr>
      <w:r w:rsidRPr="00885A93">
        <w:rPr>
          <w:sz w:val="28"/>
          <w:szCs w:val="28"/>
        </w:rPr>
        <w:t>В гражданском обществе утверждаются права человека, реализуются различные 2. _____________________: в материальном благополучии, семье, образовании, творчестве, общении и т.д.</w:t>
      </w:r>
    </w:p>
    <w:p w:rsidR="00840BAC" w:rsidRPr="00885A93" w:rsidRDefault="00840BAC" w:rsidP="00840BAC">
      <w:pPr>
        <w:ind w:firstLine="709"/>
        <w:jc w:val="both"/>
        <w:rPr>
          <w:sz w:val="28"/>
          <w:szCs w:val="28"/>
        </w:rPr>
      </w:pPr>
      <w:r w:rsidRPr="00885A93">
        <w:rPr>
          <w:sz w:val="28"/>
          <w:szCs w:val="28"/>
        </w:rPr>
        <w:t xml:space="preserve">Здесь, в отличие от вертикальных связей, то есть 3. ____________________, возникают горизонтальные связи. Это социально-экономические, </w:t>
      </w:r>
      <w:proofErr w:type="spellStart"/>
      <w:r w:rsidRPr="00885A93">
        <w:rPr>
          <w:sz w:val="28"/>
          <w:szCs w:val="28"/>
        </w:rPr>
        <w:t>социокультурные</w:t>
      </w:r>
      <w:proofErr w:type="spellEnd"/>
      <w:r w:rsidRPr="00885A93">
        <w:rPr>
          <w:sz w:val="28"/>
          <w:szCs w:val="28"/>
        </w:rPr>
        <w:t>, социально-политические отношения. В рамках 4. ___________________ возникают и функционируют различные негосударственные социальные институты. Ими являются: рыночная экономика, основанная на многообразии 5. ____________________, свободе труда и предпринимательской деятельности; семья; школа; общественные организации; 6. ______________________.</w:t>
      </w:r>
    </w:p>
    <w:p w:rsidR="00840BAC" w:rsidRPr="00885A93" w:rsidRDefault="00840BAC" w:rsidP="00840BAC">
      <w:pPr>
        <w:ind w:firstLine="709"/>
        <w:jc w:val="both"/>
        <w:rPr>
          <w:sz w:val="28"/>
          <w:szCs w:val="28"/>
        </w:rPr>
      </w:pPr>
      <w:r w:rsidRPr="00885A93">
        <w:rPr>
          <w:sz w:val="28"/>
          <w:szCs w:val="28"/>
        </w:rPr>
        <w:t>К институтам гражданского общества относятся также заинтересованные группы и добровольные объединения, общественно-политические движения и 7. ____________________.</w:t>
      </w:r>
    </w:p>
    <w:p w:rsidR="00840BAC" w:rsidRPr="00885A93" w:rsidRDefault="00840BAC" w:rsidP="00840BAC">
      <w:pPr>
        <w:ind w:firstLine="709"/>
        <w:jc w:val="both"/>
        <w:rPr>
          <w:sz w:val="28"/>
          <w:szCs w:val="28"/>
        </w:rPr>
      </w:pPr>
      <w:r w:rsidRPr="00885A93">
        <w:rPr>
          <w:sz w:val="28"/>
          <w:szCs w:val="28"/>
        </w:rPr>
        <w:t>8. __________________ обеспечивает условия для нормальной жизнедеятельности гражданского общества.</w:t>
      </w:r>
    </w:p>
    <w:p w:rsidR="00840BAC" w:rsidRPr="00885A93" w:rsidRDefault="00840BAC" w:rsidP="00840BAC">
      <w:pPr>
        <w:ind w:firstLine="709"/>
        <w:jc w:val="both"/>
        <w:rPr>
          <w:sz w:val="28"/>
          <w:szCs w:val="28"/>
        </w:rPr>
      </w:pPr>
      <w:r w:rsidRPr="00885A93">
        <w:rPr>
          <w:sz w:val="28"/>
          <w:szCs w:val="28"/>
        </w:rPr>
        <w:t>Члены гражданского общества активны и 9. ________________ в управлении общественными делами. 10. ____________________ призвано служить гражданскому обществу: закреплять естественно сложившиеся отношения между людьми, защищать их от возможных негативных явлений (безработицы, преступности и пр.).</w:t>
      </w:r>
    </w:p>
    <w:p w:rsidR="00840BAC" w:rsidRPr="00885A93" w:rsidRDefault="00840BAC" w:rsidP="00840BAC">
      <w:pPr>
        <w:ind w:firstLine="709"/>
        <w:jc w:val="both"/>
        <w:rPr>
          <w:sz w:val="28"/>
          <w:szCs w:val="28"/>
        </w:rPr>
      </w:pPr>
    </w:p>
    <w:p w:rsidR="00840BAC" w:rsidRPr="0045042D" w:rsidRDefault="00840BAC" w:rsidP="00840BAC">
      <w:pPr>
        <w:ind w:firstLine="709"/>
        <w:jc w:val="both"/>
        <w:rPr>
          <w:i/>
          <w:sz w:val="28"/>
          <w:szCs w:val="28"/>
        </w:rPr>
      </w:pPr>
      <w:proofErr w:type="gramStart"/>
      <w:r w:rsidRPr="0045042D">
        <w:rPr>
          <w:sz w:val="28"/>
          <w:szCs w:val="28"/>
        </w:rPr>
        <w:t>Пропущенные слова:</w:t>
      </w:r>
      <w:r w:rsidRPr="0045042D">
        <w:rPr>
          <w:i/>
          <w:sz w:val="28"/>
          <w:szCs w:val="28"/>
        </w:rPr>
        <w:t xml:space="preserve"> </w:t>
      </w:r>
      <w:bookmarkStart w:id="0" w:name="_Hlk85500852"/>
      <w:r w:rsidRPr="0045042D">
        <w:rPr>
          <w:i/>
          <w:sz w:val="28"/>
          <w:szCs w:val="28"/>
        </w:rPr>
        <w:t>государственно-властные</w:t>
      </w:r>
      <w:bookmarkEnd w:id="0"/>
      <w:r w:rsidRPr="0045042D">
        <w:rPr>
          <w:i/>
          <w:sz w:val="28"/>
          <w:szCs w:val="28"/>
        </w:rPr>
        <w:t xml:space="preserve">, средства массовой информации, демократические, </w:t>
      </w:r>
      <w:bookmarkStart w:id="1" w:name="_Hlk85500892"/>
      <w:r w:rsidRPr="0045042D">
        <w:rPr>
          <w:i/>
          <w:sz w:val="28"/>
          <w:szCs w:val="28"/>
        </w:rPr>
        <w:t>государство, политические партии</w:t>
      </w:r>
      <w:bookmarkEnd w:id="1"/>
      <w:r w:rsidRPr="0045042D">
        <w:rPr>
          <w:i/>
          <w:sz w:val="28"/>
          <w:szCs w:val="28"/>
        </w:rPr>
        <w:t>, форма собственности, гражданское общество, потребности, институты, самостоятельны, федеративное государство, правовое государство, парламент.</w:t>
      </w:r>
      <w:proofErr w:type="gramEnd"/>
    </w:p>
    <w:p w:rsidR="00840BAC" w:rsidRPr="00885A93" w:rsidRDefault="00840BAC" w:rsidP="00840BAC">
      <w:pPr>
        <w:ind w:firstLine="709"/>
        <w:jc w:val="both"/>
        <w:rPr>
          <w:sz w:val="28"/>
          <w:szCs w:val="28"/>
        </w:rPr>
      </w:pPr>
    </w:p>
    <w:p w:rsidR="00840BAC" w:rsidRPr="00885A93" w:rsidRDefault="00840BAC" w:rsidP="00840BAC">
      <w:pPr>
        <w:jc w:val="both"/>
        <w:rPr>
          <w:i/>
          <w:sz w:val="28"/>
          <w:szCs w:val="28"/>
        </w:rPr>
      </w:pPr>
      <w:r w:rsidRPr="00885A93">
        <w:rPr>
          <w:i/>
          <w:sz w:val="28"/>
          <w:szCs w:val="28"/>
        </w:rPr>
        <w:t>По 0,5 баллов за каждое слово, всего 5  баллов</w:t>
      </w:r>
    </w:p>
    <w:p w:rsidR="00A5467C" w:rsidRPr="00885A93" w:rsidRDefault="00A5467C" w:rsidP="0045042D">
      <w:pPr>
        <w:spacing w:before="100" w:beforeAutospacing="1"/>
        <w:jc w:val="both"/>
        <w:rPr>
          <w:b/>
          <w:sz w:val="28"/>
          <w:szCs w:val="28"/>
          <w:lang w:eastAsia="ru-RU"/>
        </w:rPr>
      </w:pPr>
      <w:r w:rsidRPr="00885A93">
        <w:rPr>
          <w:rFonts w:eastAsia="Calibri"/>
          <w:b/>
          <w:bCs/>
          <w:sz w:val="28"/>
          <w:szCs w:val="28"/>
          <w:lang w:eastAsia="ru-RU"/>
        </w:rPr>
        <w:t xml:space="preserve">6. </w:t>
      </w:r>
      <w:r w:rsidRPr="00885A93">
        <w:rPr>
          <w:b/>
          <w:sz w:val="28"/>
          <w:szCs w:val="28"/>
          <w:lang w:eastAsia="ru-RU"/>
        </w:rPr>
        <w:t xml:space="preserve">Кто или что является лишним в следующих рядах?  Выпишите это </w:t>
      </w:r>
    </w:p>
    <w:p w:rsidR="00A5467C" w:rsidRPr="00885A93" w:rsidRDefault="00A5467C" w:rsidP="0045042D">
      <w:pPr>
        <w:jc w:val="both"/>
        <w:rPr>
          <w:b/>
          <w:sz w:val="28"/>
          <w:szCs w:val="28"/>
          <w:lang w:eastAsia="ru-RU"/>
        </w:rPr>
      </w:pPr>
      <w:r w:rsidRPr="00885A93">
        <w:rPr>
          <w:b/>
          <w:sz w:val="28"/>
          <w:szCs w:val="28"/>
          <w:lang w:eastAsia="ru-RU"/>
        </w:rPr>
        <w:t>слово и обоснуйте свой выбор.</w:t>
      </w:r>
    </w:p>
    <w:p w:rsidR="00A5467C" w:rsidRPr="00885A93" w:rsidRDefault="00A5467C" w:rsidP="00A5467C">
      <w:pPr>
        <w:rPr>
          <w:sz w:val="28"/>
          <w:szCs w:val="28"/>
          <w:lang w:eastAsia="ru-RU"/>
        </w:rPr>
      </w:pPr>
      <w:r w:rsidRPr="00885A93">
        <w:rPr>
          <w:sz w:val="28"/>
          <w:szCs w:val="28"/>
          <w:lang w:eastAsia="ru-RU"/>
        </w:rPr>
        <w:t>1. Производство, обмен, маркетинг, потребление, распределение.</w:t>
      </w:r>
    </w:p>
    <w:p w:rsidR="00A5467C" w:rsidRPr="00885A93" w:rsidRDefault="00A5467C" w:rsidP="00A5467C">
      <w:pPr>
        <w:rPr>
          <w:sz w:val="28"/>
          <w:szCs w:val="28"/>
          <w:lang w:eastAsia="ru-RU"/>
        </w:rPr>
      </w:pPr>
      <w:r w:rsidRPr="00885A93">
        <w:rPr>
          <w:sz w:val="28"/>
          <w:szCs w:val="28"/>
          <w:lang w:eastAsia="ru-RU"/>
        </w:rPr>
        <w:t>__________________________________________________________________</w:t>
      </w:r>
    </w:p>
    <w:p w:rsidR="00A5467C" w:rsidRPr="00885A93" w:rsidRDefault="00A5467C" w:rsidP="00A5467C">
      <w:pPr>
        <w:rPr>
          <w:sz w:val="28"/>
          <w:szCs w:val="28"/>
          <w:lang w:eastAsia="ru-RU"/>
        </w:rPr>
      </w:pPr>
      <w:r w:rsidRPr="00885A93">
        <w:rPr>
          <w:sz w:val="28"/>
          <w:szCs w:val="28"/>
          <w:lang w:eastAsia="ru-RU"/>
        </w:rPr>
        <w:t>2. Церковь, армия, семья, банк, образование.</w:t>
      </w:r>
    </w:p>
    <w:p w:rsidR="00A5467C" w:rsidRPr="00885A93" w:rsidRDefault="00A5467C" w:rsidP="00A5467C">
      <w:pPr>
        <w:rPr>
          <w:sz w:val="28"/>
          <w:szCs w:val="28"/>
          <w:lang w:eastAsia="ru-RU"/>
        </w:rPr>
      </w:pPr>
      <w:r w:rsidRPr="00885A93">
        <w:rPr>
          <w:sz w:val="28"/>
          <w:szCs w:val="28"/>
          <w:lang w:eastAsia="ru-RU"/>
        </w:rPr>
        <w:t>__________________________________________________________________</w:t>
      </w:r>
    </w:p>
    <w:p w:rsidR="00A5467C" w:rsidRPr="00885A93" w:rsidRDefault="00A5467C" w:rsidP="00A5467C">
      <w:pPr>
        <w:rPr>
          <w:sz w:val="28"/>
          <w:szCs w:val="28"/>
          <w:lang w:eastAsia="ru-RU"/>
        </w:rPr>
      </w:pPr>
      <w:r w:rsidRPr="00885A93">
        <w:rPr>
          <w:sz w:val="28"/>
          <w:szCs w:val="28"/>
          <w:lang w:eastAsia="ru-RU"/>
        </w:rPr>
        <w:t>3. Мера стоимости, средство платежа, средство накопления, средство коллекционирования.</w:t>
      </w:r>
    </w:p>
    <w:p w:rsidR="00A5467C" w:rsidRPr="00885A93" w:rsidRDefault="00A5467C" w:rsidP="00A5467C">
      <w:pPr>
        <w:rPr>
          <w:sz w:val="28"/>
          <w:szCs w:val="28"/>
          <w:lang w:eastAsia="ru-RU"/>
        </w:rPr>
      </w:pPr>
      <w:r w:rsidRPr="00885A93">
        <w:rPr>
          <w:sz w:val="28"/>
          <w:szCs w:val="28"/>
          <w:lang w:eastAsia="ru-RU"/>
        </w:rPr>
        <w:t>__________________________________________________________________</w:t>
      </w:r>
    </w:p>
    <w:p w:rsidR="00A5467C" w:rsidRPr="00885A93" w:rsidRDefault="00A5467C" w:rsidP="00A5467C">
      <w:pPr>
        <w:autoSpaceDE w:val="0"/>
        <w:autoSpaceDN w:val="0"/>
        <w:adjustRightInd w:val="0"/>
        <w:jc w:val="both"/>
        <w:rPr>
          <w:rFonts w:eastAsia="Calibri"/>
          <w:i/>
          <w:sz w:val="28"/>
          <w:szCs w:val="28"/>
        </w:rPr>
      </w:pPr>
      <w:r w:rsidRPr="00885A93">
        <w:rPr>
          <w:rFonts w:eastAsia="Calibri"/>
          <w:i/>
          <w:sz w:val="28"/>
          <w:szCs w:val="28"/>
        </w:rPr>
        <w:t>По 1 баллу за каждый верный ответ, всего 3 балла</w:t>
      </w:r>
    </w:p>
    <w:p w:rsidR="00BE4150" w:rsidRPr="00885A93" w:rsidRDefault="00BE4150" w:rsidP="00B46A7C">
      <w:pPr>
        <w:autoSpaceDE w:val="0"/>
        <w:autoSpaceDN w:val="0"/>
        <w:adjustRightInd w:val="0"/>
        <w:jc w:val="both"/>
        <w:rPr>
          <w:i/>
          <w:sz w:val="28"/>
          <w:szCs w:val="28"/>
        </w:rPr>
      </w:pPr>
    </w:p>
    <w:p w:rsidR="00885A93" w:rsidRPr="00885A93" w:rsidRDefault="00A5467C" w:rsidP="00885A93">
      <w:pPr>
        <w:jc w:val="both"/>
        <w:rPr>
          <w:rFonts w:eastAsia="Calibri"/>
          <w:b/>
          <w:sz w:val="28"/>
          <w:szCs w:val="28"/>
          <w:lang w:eastAsia="en-US"/>
        </w:rPr>
      </w:pPr>
      <w:r w:rsidRPr="00885A93">
        <w:rPr>
          <w:b/>
          <w:sz w:val="28"/>
          <w:szCs w:val="28"/>
        </w:rPr>
        <w:t>7</w:t>
      </w:r>
      <w:r w:rsidR="00BE4150" w:rsidRPr="00885A93">
        <w:rPr>
          <w:b/>
          <w:sz w:val="28"/>
          <w:szCs w:val="28"/>
          <w:lang w:eastAsia="ru-RU"/>
        </w:rPr>
        <w:t xml:space="preserve">. </w:t>
      </w:r>
      <w:r w:rsidR="00885A93" w:rsidRPr="00885A93">
        <w:rPr>
          <w:rFonts w:eastAsia="Calibri"/>
          <w:b/>
          <w:sz w:val="28"/>
          <w:szCs w:val="28"/>
          <w:lang w:eastAsia="en-US"/>
        </w:rPr>
        <w:t>Индивид в процессе социализации проходит последовательно ряд стадий.  Расположите последовательно стадии социализации личности от самой ранней (1) до самой поздней (5):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3969"/>
      </w:tblGrid>
      <w:tr w:rsidR="00805E3A" w:rsidRPr="00885A93" w:rsidTr="00805E3A">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85A93" w:rsidRDefault="00885A93" w:rsidP="00805E3A">
            <w:pPr>
              <w:suppressAutoHyphens w:val="0"/>
              <w:jc w:val="both"/>
              <w:rPr>
                <w:rFonts w:eastAsia="Calibri"/>
                <w:b/>
                <w:sz w:val="28"/>
                <w:szCs w:val="28"/>
                <w:lang w:eastAsia="en-US"/>
              </w:rPr>
            </w:pPr>
            <w:r w:rsidRPr="00885A93">
              <w:rPr>
                <w:rFonts w:eastAsia="Calibri"/>
                <w:b/>
                <w:sz w:val="28"/>
                <w:szCs w:val="28"/>
                <w:lang w:eastAsia="en-US"/>
              </w:rPr>
              <w:t>Основные стадии социализации личности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885A93" w:rsidRPr="00885A93" w:rsidRDefault="00885A93" w:rsidP="00805E3A">
            <w:pPr>
              <w:suppressAutoHyphens w:val="0"/>
              <w:jc w:val="both"/>
              <w:rPr>
                <w:rFonts w:eastAsia="Calibri"/>
                <w:b/>
                <w:sz w:val="28"/>
                <w:szCs w:val="28"/>
                <w:lang w:eastAsia="en-US"/>
              </w:rPr>
            </w:pPr>
            <w:r w:rsidRPr="00885A93">
              <w:rPr>
                <w:rFonts w:eastAsia="Calibri"/>
                <w:b/>
                <w:sz w:val="28"/>
                <w:szCs w:val="28"/>
                <w:lang w:eastAsia="en-US"/>
              </w:rPr>
              <w:t>Порядковый номер</w:t>
            </w:r>
          </w:p>
        </w:tc>
      </w:tr>
      <w:tr w:rsidR="00805E3A" w:rsidRPr="00885A93" w:rsidTr="00805E3A">
        <w:tc>
          <w:tcPr>
            <w:tcW w:w="4536"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sz w:val="28"/>
                <w:szCs w:val="28"/>
                <w:lang w:eastAsia="en-US"/>
              </w:rPr>
            </w:pPr>
            <w:r w:rsidRPr="00885A93">
              <w:rPr>
                <w:rFonts w:eastAsia="Calibri"/>
                <w:sz w:val="28"/>
                <w:szCs w:val="28"/>
                <w:lang w:eastAsia="en-US"/>
              </w:rPr>
              <w:t>Интеграция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b/>
                <w:sz w:val="28"/>
                <w:szCs w:val="28"/>
                <w:lang w:eastAsia="en-US"/>
              </w:rPr>
            </w:pPr>
          </w:p>
        </w:tc>
      </w:tr>
      <w:tr w:rsidR="00805E3A" w:rsidRPr="00885A93" w:rsidTr="00805E3A">
        <w:tc>
          <w:tcPr>
            <w:tcW w:w="4536"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sz w:val="28"/>
                <w:szCs w:val="28"/>
                <w:lang w:eastAsia="en-US"/>
              </w:rPr>
            </w:pPr>
            <w:r w:rsidRPr="00885A93">
              <w:rPr>
                <w:rFonts w:eastAsia="Calibri"/>
                <w:sz w:val="28"/>
                <w:szCs w:val="28"/>
                <w:lang w:eastAsia="en-US"/>
              </w:rPr>
              <w:t>Адаптация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b/>
                <w:sz w:val="28"/>
                <w:szCs w:val="28"/>
                <w:lang w:eastAsia="en-US"/>
              </w:rPr>
            </w:pPr>
          </w:p>
        </w:tc>
      </w:tr>
      <w:tr w:rsidR="00805E3A" w:rsidRPr="00885A93" w:rsidTr="00805E3A">
        <w:tc>
          <w:tcPr>
            <w:tcW w:w="4536"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sz w:val="28"/>
                <w:szCs w:val="28"/>
                <w:lang w:eastAsia="en-US"/>
              </w:rPr>
            </w:pPr>
            <w:r w:rsidRPr="00885A93">
              <w:rPr>
                <w:rFonts w:eastAsia="Calibri"/>
                <w:sz w:val="28"/>
                <w:szCs w:val="28"/>
                <w:lang w:eastAsia="en-US"/>
              </w:rPr>
              <w:t>Индивидуализация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b/>
                <w:sz w:val="28"/>
                <w:szCs w:val="28"/>
                <w:lang w:eastAsia="en-US"/>
              </w:rPr>
            </w:pPr>
          </w:p>
        </w:tc>
      </w:tr>
      <w:tr w:rsidR="00805E3A" w:rsidRPr="00885A93" w:rsidTr="00805E3A">
        <w:tc>
          <w:tcPr>
            <w:tcW w:w="4536"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sz w:val="28"/>
                <w:szCs w:val="28"/>
                <w:lang w:eastAsia="en-US"/>
              </w:rPr>
            </w:pPr>
            <w:r w:rsidRPr="00885A93">
              <w:rPr>
                <w:rFonts w:eastAsia="Calibri"/>
                <w:sz w:val="28"/>
                <w:szCs w:val="28"/>
                <w:lang w:eastAsia="en-US"/>
              </w:rPr>
              <w:t>Хранение</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b/>
                <w:sz w:val="28"/>
                <w:szCs w:val="28"/>
                <w:lang w:eastAsia="en-US"/>
              </w:rPr>
            </w:pPr>
          </w:p>
        </w:tc>
      </w:tr>
      <w:tr w:rsidR="00805E3A" w:rsidRPr="00885A93" w:rsidTr="00805E3A">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85A93" w:rsidRDefault="00885A93" w:rsidP="00805E3A">
            <w:pPr>
              <w:suppressAutoHyphens w:val="0"/>
              <w:jc w:val="both"/>
              <w:rPr>
                <w:rFonts w:eastAsia="Calibri"/>
                <w:sz w:val="28"/>
                <w:szCs w:val="28"/>
                <w:lang w:eastAsia="en-US"/>
              </w:rPr>
            </w:pPr>
            <w:r w:rsidRPr="00885A93">
              <w:rPr>
                <w:rFonts w:eastAsia="Calibri"/>
                <w:sz w:val="28"/>
                <w:szCs w:val="28"/>
                <w:lang w:eastAsia="en-US"/>
              </w:rPr>
              <w:t>Коррекция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5A93" w:rsidRPr="00885A93" w:rsidRDefault="00885A93" w:rsidP="00805E3A">
            <w:pPr>
              <w:suppressAutoHyphens w:val="0"/>
              <w:jc w:val="both"/>
              <w:rPr>
                <w:rFonts w:eastAsia="Calibri"/>
                <w:b/>
                <w:sz w:val="28"/>
                <w:szCs w:val="28"/>
                <w:lang w:eastAsia="en-US"/>
              </w:rPr>
            </w:pPr>
          </w:p>
        </w:tc>
      </w:tr>
    </w:tbl>
    <w:p w:rsidR="00885A93" w:rsidRPr="00885A93" w:rsidRDefault="00885A93" w:rsidP="00885A93">
      <w:pPr>
        <w:suppressAutoHyphens w:val="0"/>
        <w:jc w:val="both"/>
        <w:rPr>
          <w:rFonts w:eastAsia="Calibri"/>
          <w:i/>
          <w:sz w:val="28"/>
          <w:szCs w:val="28"/>
          <w:lang w:eastAsia="en-US"/>
        </w:rPr>
      </w:pPr>
      <w:r w:rsidRPr="00885A93">
        <w:rPr>
          <w:rFonts w:eastAsia="Calibri"/>
          <w:i/>
          <w:sz w:val="28"/>
          <w:szCs w:val="28"/>
          <w:lang w:eastAsia="en-US"/>
        </w:rPr>
        <w:t>0,5 баллов за каждый верный ответ, всего 2,5  балла</w:t>
      </w:r>
    </w:p>
    <w:p w:rsidR="00BE4150" w:rsidRPr="00885A93" w:rsidRDefault="00BE4150" w:rsidP="00885A93">
      <w:pPr>
        <w:jc w:val="both"/>
        <w:rPr>
          <w:b/>
          <w:i/>
          <w:sz w:val="28"/>
          <w:szCs w:val="28"/>
          <w:lang w:eastAsia="ru-RU"/>
        </w:rPr>
      </w:pPr>
    </w:p>
    <w:p w:rsidR="00885A93" w:rsidRPr="00D544EF" w:rsidRDefault="00885A93" w:rsidP="00885A93">
      <w:pPr>
        <w:jc w:val="both"/>
        <w:rPr>
          <w:b/>
          <w:sz w:val="28"/>
          <w:szCs w:val="28"/>
        </w:rPr>
      </w:pPr>
      <w:r w:rsidRPr="00D544EF">
        <w:rPr>
          <w:b/>
          <w:sz w:val="28"/>
          <w:szCs w:val="28"/>
        </w:rPr>
        <w:t>8. Посмотрите на изображения и укажите пропущенную эмоцию.</w:t>
      </w:r>
    </w:p>
    <w:p w:rsidR="00885A93" w:rsidRPr="00D544EF" w:rsidRDefault="00885A93" w:rsidP="0045042D">
      <w:pPr>
        <w:jc w:val="both"/>
        <w:rPr>
          <w:noProof/>
          <w:sz w:val="28"/>
          <w:szCs w:val="28"/>
          <w:lang w:eastAsia="ru-RU"/>
        </w:rPr>
      </w:pPr>
      <w:r w:rsidRPr="00D544EF">
        <w:rPr>
          <w:noProof/>
          <w:sz w:val="28"/>
          <w:szCs w:val="28"/>
          <w:lang w:eastAsia="ru-RU"/>
        </w:rPr>
        <w:t xml:space="preserve">А) испуг          </w:t>
      </w:r>
      <w:r w:rsidR="00D544EF">
        <w:rPr>
          <w:noProof/>
          <w:sz w:val="28"/>
          <w:szCs w:val="28"/>
          <w:lang w:eastAsia="ru-RU"/>
        </w:rPr>
        <w:t xml:space="preserve">        Б)   гнев</w:t>
      </w:r>
    </w:p>
    <w:p w:rsidR="00D544EF" w:rsidRPr="00885A93" w:rsidRDefault="0045042D" w:rsidP="00D544EF">
      <w:pPr>
        <w:jc w:val="both"/>
        <w:rPr>
          <w:bCs/>
          <w:i/>
          <w:sz w:val="28"/>
          <w:szCs w:val="28"/>
          <w:lang w:eastAsia="ru-RU"/>
        </w:rPr>
      </w:pPr>
      <w:r w:rsidRPr="002556A6">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 o:spid="_x0000_i1025" type="#_x0000_t75" alt="Описание: Описание: https://avatars.mds.yandex.net/get-pdb/750997/80b1665c-52d7-46d6-ba1a-d043f1062d0f/s1200?webp=false" style="width:125.25pt;height:82.5pt;visibility:visible;mso-wrap-style:square">
            <v:imagedata r:id="rId7" o:title="s1200?webp=false"/>
          </v:shape>
        </w:pict>
      </w:r>
      <w:r w:rsidR="002556A6">
        <w:rPr>
          <w:noProof/>
          <w:lang w:eastAsia="ru-RU"/>
        </w:rPr>
        <w:pict>
          <v:shape id="Рисунок 2" o:spid="_x0000_i1026" type="#_x0000_t75" alt="Описание: https://psihosomatology.ru/wp-content/uploads/2021/03/9065634352563475478548.jpg" style="width:152.25pt;height:82.5pt;visibility:visible;mso-wrap-style:square">
            <v:imagedata r:id="rId8" o:title="9065634352563475478548"/>
          </v:shape>
        </w:pict>
      </w:r>
    </w:p>
    <w:p w:rsidR="0045042D" w:rsidRDefault="00885A93" w:rsidP="0045042D">
      <w:pPr>
        <w:jc w:val="both"/>
        <w:rPr>
          <w:sz w:val="28"/>
          <w:szCs w:val="28"/>
        </w:rPr>
      </w:pPr>
      <w:r w:rsidRPr="00D544EF">
        <w:rPr>
          <w:sz w:val="28"/>
          <w:szCs w:val="28"/>
        </w:rPr>
        <w:t xml:space="preserve"> </w:t>
      </w:r>
    </w:p>
    <w:p w:rsidR="00885A93" w:rsidRDefault="00885A93" w:rsidP="0045042D">
      <w:pPr>
        <w:jc w:val="both"/>
        <w:rPr>
          <w:sz w:val="28"/>
          <w:szCs w:val="28"/>
        </w:rPr>
      </w:pPr>
      <w:r w:rsidRPr="00D544EF">
        <w:rPr>
          <w:sz w:val="28"/>
          <w:szCs w:val="28"/>
        </w:rPr>
        <w:t xml:space="preserve">В)   восхищение    </w:t>
      </w:r>
      <w:r w:rsidR="0045042D">
        <w:rPr>
          <w:sz w:val="28"/>
          <w:szCs w:val="28"/>
        </w:rPr>
        <w:t xml:space="preserve">  </w:t>
      </w:r>
      <w:r w:rsidRPr="00D544EF">
        <w:rPr>
          <w:sz w:val="28"/>
          <w:szCs w:val="28"/>
        </w:rPr>
        <w:t>Г) _________________</w:t>
      </w:r>
    </w:p>
    <w:p w:rsidR="0045042D" w:rsidRPr="00D544EF" w:rsidRDefault="0045042D" w:rsidP="0045042D">
      <w:pPr>
        <w:ind w:firstLine="708"/>
        <w:jc w:val="both"/>
        <w:rPr>
          <w:sz w:val="28"/>
          <w:szCs w:val="28"/>
        </w:rPr>
      </w:pPr>
    </w:p>
    <w:p w:rsidR="00885A93" w:rsidRPr="00D544EF" w:rsidRDefault="0045042D" w:rsidP="0045042D">
      <w:pPr>
        <w:jc w:val="both"/>
        <w:rPr>
          <w:sz w:val="28"/>
          <w:szCs w:val="28"/>
        </w:rPr>
      </w:pPr>
      <w:r w:rsidRPr="002556A6">
        <w:rPr>
          <w:noProof/>
          <w:sz w:val="28"/>
          <w:szCs w:val="28"/>
          <w:lang w:eastAsia="ru-RU"/>
        </w:rPr>
        <w:pict>
          <v:shape id="Рисунок 6" o:spid="_x0000_i1027" type="#_x0000_t75" alt="Описание: Описание: https://im0-tub-ru.yandex.net/i?id=080f0be067a9a0826385ce4bf51afe40-l&amp;n=13" style="width:123pt;height:86.25pt;visibility:visible;mso-wrap-style:square">
            <v:imagedata r:id="rId9" o:title="i?id=080f0be067a9a0826385ce4bf51afe40-l&amp;n=13"/>
          </v:shape>
        </w:pict>
      </w:r>
      <w:r w:rsidRPr="002556A6">
        <w:rPr>
          <w:noProof/>
          <w:sz w:val="28"/>
          <w:szCs w:val="28"/>
          <w:lang w:eastAsia="ru-RU"/>
        </w:rPr>
        <w:pict>
          <v:shape id="Рисунок 1" o:spid="_x0000_i1028" type="#_x0000_t75" alt="Описание: https://www.b17.ru/foto/article/324120.jpg" style="width:131.25pt;height:87pt;visibility:visible;mso-wrap-style:square">
            <v:imagedata r:id="rId10" o:title="324120"/>
          </v:shape>
        </w:pict>
      </w:r>
    </w:p>
    <w:p w:rsidR="00D544EF" w:rsidRPr="00885A93" w:rsidRDefault="00D544EF" w:rsidP="00D544EF">
      <w:pPr>
        <w:jc w:val="both"/>
        <w:rPr>
          <w:bCs/>
          <w:i/>
          <w:sz w:val="28"/>
          <w:szCs w:val="28"/>
          <w:lang w:eastAsia="ru-RU"/>
        </w:rPr>
      </w:pPr>
      <w:r>
        <w:rPr>
          <w:i/>
          <w:sz w:val="28"/>
          <w:szCs w:val="28"/>
          <w:lang w:eastAsia="ru-RU"/>
        </w:rPr>
        <w:t xml:space="preserve">1  балл </w:t>
      </w:r>
      <w:r w:rsidRPr="00885A93">
        <w:rPr>
          <w:bCs/>
          <w:i/>
          <w:sz w:val="28"/>
          <w:szCs w:val="28"/>
          <w:lang w:eastAsia="ru-RU"/>
        </w:rPr>
        <w:t>за верный ответ</w:t>
      </w:r>
    </w:p>
    <w:p w:rsidR="00BE4150" w:rsidRPr="00D544EF" w:rsidRDefault="00BE4150" w:rsidP="000B1735">
      <w:pPr>
        <w:jc w:val="both"/>
        <w:rPr>
          <w:b/>
          <w:sz w:val="28"/>
          <w:szCs w:val="28"/>
          <w:lang w:eastAsia="ru-RU"/>
        </w:rPr>
      </w:pPr>
    </w:p>
    <w:p w:rsidR="00885A93" w:rsidRPr="00885A93" w:rsidRDefault="00885A93" w:rsidP="00885A93">
      <w:pPr>
        <w:jc w:val="both"/>
        <w:rPr>
          <w:b/>
          <w:sz w:val="28"/>
          <w:szCs w:val="28"/>
        </w:rPr>
      </w:pPr>
      <w:r w:rsidRPr="00885A93">
        <w:rPr>
          <w:b/>
          <w:sz w:val="28"/>
          <w:szCs w:val="28"/>
          <w:lang w:eastAsia="ru-RU"/>
        </w:rPr>
        <w:t xml:space="preserve">9.  </w:t>
      </w:r>
      <w:r w:rsidRPr="00885A93">
        <w:rPr>
          <w:b/>
          <w:sz w:val="28"/>
          <w:szCs w:val="28"/>
        </w:rPr>
        <w:t>Установите соответствие между частями экономической науки и изучаемыми проблемами: к каждой позиции, данной в первом столбце, подберите соответствующую позицию из второго столбца.</w:t>
      </w:r>
    </w:p>
    <w:p w:rsidR="00885A93" w:rsidRPr="00885A93" w:rsidRDefault="00885A93" w:rsidP="00885A93">
      <w:pPr>
        <w:rPr>
          <w:sz w:val="28"/>
          <w:szCs w:val="2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4466"/>
        <w:gridCol w:w="602"/>
        <w:gridCol w:w="489"/>
        <w:gridCol w:w="3190"/>
      </w:tblGrid>
      <w:tr w:rsidR="00805E3A" w:rsidRPr="00805E3A" w:rsidTr="00805E3A">
        <w:tc>
          <w:tcPr>
            <w:tcW w:w="49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1.</w:t>
            </w:r>
          </w:p>
        </w:tc>
        <w:tc>
          <w:tcPr>
            <w:tcW w:w="446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Безработица</w:t>
            </w:r>
          </w:p>
        </w:tc>
        <w:tc>
          <w:tcPr>
            <w:tcW w:w="602"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b/>
                <w:sz w:val="28"/>
                <w:szCs w:val="28"/>
              </w:rPr>
            </w:pPr>
          </w:p>
        </w:tc>
        <w:tc>
          <w:tcPr>
            <w:tcW w:w="489"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А.</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 xml:space="preserve">Макроэкономика </w:t>
            </w:r>
          </w:p>
        </w:tc>
      </w:tr>
      <w:tr w:rsidR="00805E3A" w:rsidRPr="00805E3A" w:rsidTr="00805E3A">
        <w:tc>
          <w:tcPr>
            <w:tcW w:w="49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2.</w:t>
            </w:r>
          </w:p>
        </w:tc>
        <w:tc>
          <w:tcPr>
            <w:tcW w:w="446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Взаимодействие потребителей и производителей на рынке товаров и услуг</w:t>
            </w:r>
          </w:p>
        </w:tc>
        <w:tc>
          <w:tcPr>
            <w:tcW w:w="602"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b/>
                <w:sz w:val="28"/>
                <w:szCs w:val="28"/>
              </w:rPr>
            </w:pPr>
          </w:p>
        </w:tc>
        <w:tc>
          <w:tcPr>
            <w:tcW w:w="489"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Б.</w:t>
            </w:r>
          </w:p>
        </w:tc>
        <w:tc>
          <w:tcPr>
            <w:tcW w:w="3190"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Микроэкономика</w:t>
            </w:r>
          </w:p>
        </w:tc>
      </w:tr>
      <w:tr w:rsidR="00805E3A" w:rsidRPr="00805E3A" w:rsidTr="00805E3A">
        <w:tc>
          <w:tcPr>
            <w:tcW w:w="49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3.</w:t>
            </w:r>
          </w:p>
        </w:tc>
        <w:tc>
          <w:tcPr>
            <w:tcW w:w="446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Экономический рост</w:t>
            </w:r>
          </w:p>
        </w:tc>
        <w:tc>
          <w:tcPr>
            <w:tcW w:w="602"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b/>
                <w:sz w:val="28"/>
                <w:szCs w:val="28"/>
              </w:rPr>
            </w:pPr>
          </w:p>
        </w:tc>
        <w:tc>
          <w:tcPr>
            <w:tcW w:w="489"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sz w:val="28"/>
                <w:szCs w:val="28"/>
              </w:rPr>
            </w:pP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sz w:val="28"/>
                <w:szCs w:val="28"/>
              </w:rPr>
            </w:pPr>
          </w:p>
        </w:tc>
      </w:tr>
      <w:tr w:rsidR="00805E3A" w:rsidRPr="00805E3A" w:rsidTr="00805E3A">
        <w:tc>
          <w:tcPr>
            <w:tcW w:w="49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4.</w:t>
            </w:r>
          </w:p>
        </w:tc>
        <w:tc>
          <w:tcPr>
            <w:tcW w:w="446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Роль государства в экономике</w:t>
            </w:r>
          </w:p>
        </w:tc>
        <w:tc>
          <w:tcPr>
            <w:tcW w:w="602"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b/>
                <w:sz w:val="28"/>
                <w:szCs w:val="28"/>
              </w:rPr>
            </w:pPr>
          </w:p>
        </w:tc>
        <w:tc>
          <w:tcPr>
            <w:tcW w:w="489"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sz w:val="28"/>
                <w:szCs w:val="28"/>
              </w:rPr>
            </w:pP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sz w:val="28"/>
                <w:szCs w:val="28"/>
              </w:rPr>
            </w:pPr>
          </w:p>
        </w:tc>
      </w:tr>
      <w:tr w:rsidR="00805E3A" w:rsidRPr="00805E3A" w:rsidTr="00805E3A">
        <w:tc>
          <w:tcPr>
            <w:tcW w:w="49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5.</w:t>
            </w:r>
          </w:p>
        </w:tc>
        <w:tc>
          <w:tcPr>
            <w:tcW w:w="4466" w:type="dxa"/>
            <w:tcBorders>
              <w:top w:val="single" w:sz="4" w:space="0" w:color="auto"/>
              <w:left w:val="single" w:sz="4" w:space="0" w:color="auto"/>
              <w:bottom w:val="single" w:sz="4" w:space="0" w:color="auto"/>
              <w:right w:val="single" w:sz="4" w:space="0" w:color="auto"/>
            </w:tcBorders>
            <w:shd w:val="clear" w:color="auto" w:fill="auto"/>
            <w:hideMark/>
          </w:tcPr>
          <w:p w:rsidR="00885A93" w:rsidRPr="00805E3A" w:rsidRDefault="00885A93" w:rsidP="00805E3A">
            <w:pPr>
              <w:jc w:val="both"/>
              <w:rPr>
                <w:sz w:val="28"/>
                <w:szCs w:val="28"/>
              </w:rPr>
            </w:pPr>
            <w:r w:rsidRPr="00805E3A">
              <w:rPr>
                <w:sz w:val="28"/>
                <w:szCs w:val="28"/>
              </w:rPr>
              <w:t>Экономические отношения между потребителями</w:t>
            </w:r>
          </w:p>
        </w:tc>
        <w:tc>
          <w:tcPr>
            <w:tcW w:w="602"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b/>
                <w:sz w:val="28"/>
                <w:szCs w:val="28"/>
              </w:rPr>
            </w:pPr>
          </w:p>
        </w:tc>
        <w:tc>
          <w:tcPr>
            <w:tcW w:w="489"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sz w:val="28"/>
                <w:szCs w:val="28"/>
              </w:rPr>
            </w:pP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885A93" w:rsidRPr="00805E3A" w:rsidRDefault="00885A93" w:rsidP="00805E3A">
            <w:pPr>
              <w:jc w:val="both"/>
              <w:rPr>
                <w:sz w:val="28"/>
                <w:szCs w:val="28"/>
              </w:rPr>
            </w:pPr>
          </w:p>
        </w:tc>
      </w:tr>
    </w:tbl>
    <w:p w:rsidR="00885A93" w:rsidRPr="00885A93" w:rsidRDefault="00885A93" w:rsidP="00885A93">
      <w:pPr>
        <w:jc w:val="both"/>
        <w:rPr>
          <w:i/>
          <w:sz w:val="28"/>
          <w:szCs w:val="28"/>
          <w:lang w:eastAsia="ru-RU"/>
        </w:rPr>
      </w:pPr>
      <w:r w:rsidRPr="00885A93">
        <w:rPr>
          <w:i/>
          <w:sz w:val="28"/>
          <w:szCs w:val="28"/>
          <w:lang w:eastAsia="ru-RU"/>
        </w:rPr>
        <w:lastRenderedPageBreak/>
        <w:t>По  0,5 баллов   за каждое верное соответствие, всего 2,5  балла</w:t>
      </w:r>
    </w:p>
    <w:p w:rsidR="00885A93" w:rsidRPr="00885A93" w:rsidRDefault="00885A93" w:rsidP="000B1735">
      <w:pPr>
        <w:jc w:val="both"/>
        <w:rPr>
          <w:b/>
          <w:sz w:val="28"/>
          <w:szCs w:val="28"/>
          <w:lang w:eastAsia="ru-RU"/>
        </w:rPr>
      </w:pPr>
    </w:p>
    <w:p w:rsidR="00BE4150" w:rsidRPr="00885A93" w:rsidRDefault="00BE4150" w:rsidP="000B1735">
      <w:pPr>
        <w:jc w:val="both"/>
        <w:rPr>
          <w:b/>
          <w:sz w:val="28"/>
          <w:szCs w:val="28"/>
          <w:lang w:eastAsia="ru-RU"/>
        </w:rPr>
      </w:pPr>
      <w:r w:rsidRPr="00885A93">
        <w:rPr>
          <w:b/>
          <w:sz w:val="28"/>
          <w:szCs w:val="28"/>
          <w:lang w:eastAsia="ru-RU"/>
        </w:rPr>
        <w:t>10. Составьте схему, используя все предложенные понятия.  В схеме запишите только порядковые номера понятий, отразив их соотношение.</w:t>
      </w:r>
    </w:p>
    <w:p w:rsidR="00BE4150" w:rsidRPr="00885A93" w:rsidRDefault="00BE4150" w:rsidP="000B1735">
      <w:pPr>
        <w:ind w:firstLine="709"/>
        <w:jc w:val="both"/>
        <w:rPr>
          <w:sz w:val="28"/>
          <w:szCs w:val="28"/>
        </w:rPr>
      </w:pPr>
    </w:p>
    <w:p w:rsidR="00840BAC" w:rsidRPr="00885A93" w:rsidRDefault="00840BAC" w:rsidP="00840BAC">
      <w:pPr>
        <w:jc w:val="both"/>
        <w:rPr>
          <w:sz w:val="28"/>
          <w:szCs w:val="28"/>
        </w:rPr>
      </w:pPr>
      <w:r w:rsidRPr="00885A93">
        <w:rPr>
          <w:sz w:val="28"/>
          <w:szCs w:val="28"/>
        </w:rPr>
        <w:t>1. Постоянные. 2. Аренда помещения. 3. Затраты. 4. Переменные. 5. Расходы на упаковку товаров. 6. Оплата труда управляющих. 7. Расходы на сырье и материалы. 8.Транспортные расходы. 9. Оплата труда рабочих-сдельщиков. 10. Оплата электроэнергии</w:t>
      </w:r>
    </w:p>
    <w:p w:rsidR="00BE4150" w:rsidRPr="00885A93" w:rsidRDefault="00BE4150" w:rsidP="000B1735">
      <w:pPr>
        <w:ind w:firstLine="709"/>
        <w:jc w:val="both"/>
        <w:rPr>
          <w:sz w:val="28"/>
          <w:szCs w:val="28"/>
        </w:rPr>
      </w:pPr>
    </w:p>
    <w:p w:rsidR="00BE4150" w:rsidRPr="00885A93" w:rsidRDefault="00BE4150" w:rsidP="000B1735">
      <w:pPr>
        <w:ind w:firstLine="709"/>
        <w:jc w:val="both"/>
        <w:rPr>
          <w:sz w:val="28"/>
          <w:szCs w:val="28"/>
        </w:rPr>
      </w:pPr>
    </w:p>
    <w:p w:rsidR="00BE4150" w:rsidRPr="00885A93" w:rsidRDefault="00BE4150" w:rsidP="000B1735">
      <w:pPr>
        <w:ind w:firstLine="709"/>
        <w:jc w:val="both"/>
        <w:rPr>
          <w:sz w:val="28"/>
          <w:szCs w:val="28"/>
        </w:rPr>
      </w:pPr>
    </w:p>
    <w:p w:rsidR="00BE4150" w:rsidRPr="00885A93" w:rsidRDefault="00BE4150" w:rsidP="000B1735">
      <w:pPr>
        <w:ind w:firstLine="709"/>
        <w:jc w:val="both"/>
        <w:rPr>
          <w:sz w:val="28"/>
          <w:szCs w:val="28"/>
        </w:rPr>
      </w:pPr>
    </w:p>
    <w:p w:rsidR="00BE4150" w:rsidRPr="00885A93" w:rsidRDefault="00BE4150" w:rsidP="000B1735">
      <w:pPr>
        <w:ind w:firstLine="709"/>
        <w:jc w:val="both"/>
        <w:rPr>
          <w:sz w:val="28"/>
          <w:szCs w:val="28"/>
        </w:rPr>
      </w:pPr>
    </w:p>
    <w:p w:rsidR="00BE4150" w:rsidRDefault="00BE4150" w:rsidP="000B1735">
      <w:pPr>
        <w:ind w:firstLine="709"/>
        <w:jc w:val="both"/>
        <w:rPr>
          <w:sz w:val="28"/>
          <w:szCs w:val="28"/>
        </w:rPr>
      </w:pPr>
    </w:p>
    <w:p w:rsidR="00D544EF" w:rsidRPr="00885A93" w:rsidRDefault="00D544EF" w:rsidP="000B1735">
      <w:pPr>
        <w:ind w:firstLine="709"/>
        <w:jc w:val="both"/>
        <w:rPr>
          <w:sz w:val="28"/>
          <w:szCs w:val="28"/>
        </w:rPr>
      </w:pPr>
    </w:p>
    <w:p w:rsidR="00BE4150" w:rsidRPr="00885A93" w:rsidRDefault="00BE4150" w:rsidP="000B1735">
      <w:pPr>
        <w:jc w:val="both"/>
        <w:rPr>
          <w:b/>
          <w:i/>
          <w:sz w:val="28"/>
          <w:szCs w:val="28"/>
          <w:lang w:eastAsia="ru-RU"/>
        </w:rPr>
      </w:pPr>
    </w:p>
    <w:p w:rsidR="00BE4150" w:rsidRPr="00885A93" w:rsidRDefault="00BE4150" w:rsidP="000B1735">
      <w:pPr>
        <w:jc w:val="both"/>
        <w:rPr>
          <w:b/>
          <w:i/>
          <w:sz w:val="28"/>
          <w:szCs w:val="28"/>
          <w:lang w:eastAsia="ru-RU"/>
        </w:rPr>
      </w:pPr>
    </w:p>
    <w:p w:rsidR="00BE4150" w:rsidRPr="00885A93" w:rsidRDefault="00BE4150" w:rsidP="000B1735">
      <w:pPr>
        <w:jc w:val="both"/>
        <w:rPr>
          <w:i/>
          <w:sz w:val="28"/>
          <w:szCs w:val="28"/>
          <w:lang w:eastAsia="ru-RU"/>
        </w:rPr>
      </w:pPr>
      <w:r w:rsidRPr="00885A93">
        <w:rPr>
          <w:i/>
          <w:sz w:val="28"/>
          <w:szCs w:val="28"/>
          <w:lang w:eastAsia="ru-RU"/>
        </w:rPr>
        <w:t>По 1 баллу за каждый верн</w:t>
      </w:r>
      <w:r w:rsidR="003E41E1" w:rsidRPr="00885A93">
        <w:rPr>
          <w:i/>
          <w:sz w:val="28"/>
          <w:szCs w:val="28"/>
          <w:lang w:eastAsia="ru-RU"/>
        </w:rPr>
        <w:t>о определенный элемент схемы, в</w:t>
      </w:r>
      <w:r w:rsidRPr="00885A93">
        <w:rPr>
          <w:i/>
          <w:sz w:val="28"/>
          <w:szCs w:val="28"/>
          <w:lang w:eastAsia="ru-RU"/>
        </w:rPr>
        <w:t>сего 10  баллов</w:t>
      </w:r>
    </w:p>
    <w:p w:rsidR="00BE4150" w:rsidRPr="00885A93" w:rsidRDefault="00BE4150" w:rsidP="000B1735">
      <w:pPr>
        <w:autoSpaceDE w:val="0"/>
        <w:autoSpaceDN w:val="0"/>
        <w:adjustRightInd w:val="0"/>
        <w:contextualSpacing/>
        <w:jc w:val="both"/>
        <w:rPr>
          <w:b/>
          <w:bCs/>
          <w:sz w:val="28"/>
          <w:szCs w:val="28"/>
          <w:lang w:eastAsia="ru-RU"/>
        </w:rPr>
      </w:pPr>
    </w:p>
    <w:p w:rsidR="00BE4150" w:rsidRPr="00885A93" w:rsidRDefault="00BE4150" w:rsidP="000B1735">
      <w:pPr>
        <w:autoSpaceDE w:val="0"/>
        <w:autoSpaceDN w:val="0"/>
        <w:adjustRightInd w:val="0"/>
        <w:contextualSpacing/>
        <w:jc w:val="both"/>
        <w:rPr>
          <w:b/>
          <w:bCs/>
          <w:sz w:val="28"/>
          <w:szCs w:val="28"/>
          <w:lang w:eastAsia="ru-RU"/>
        </w:rPr>
      </w:pPr>
      <w:r w:rsidRPr="00885A93">
        <w:rPr>
          <w:b/>
          <w:bCs/>
          <w:sz w:val="28"/>
          <w:szCs w:val="28"/>
          <w:lang w:eastAsia="ru-RU"/>
        </w:rPr>
        <w:t>11.Решите экономическую задачу:</w:t>
      </w:r>
    </w:p>
    <w:p w:rsidR="00840BAC" w:rsidRPr="00885A93" w:rsidRDefault="00840BAC" w:rsidP="00840BAC">
      <w:pPr>
        <w:jc w:val="both"/>
        <w:rPr>
          <w:sz w:val="28"/>
          <w:szCs w:val="28"/>
        </w:rPr>
      </w:pPr>
      <w:r w:rsidRPr="00885A93">
        <w:rPr>
          <w:sz w:val="28"/>
          <w:szCs w:val="28"/>
        </w:rPr>
        <w:t>Предприниматель производит свои изделия по цене 500 руб. Постоянные издержки 450 тыс. руб., а переменные изменяются в зависимости от роста объёма производства.</w:t>
      </w:r>
      <w:r w:rsidR="00385B1F">
        <w:rPr>
          <w:sz w:val="28"/>
          <w:szCs w:val="28"/>
        </w:rPr>
        <w:t xml:space="preserve"> </w:t>
      </w:r>
      <w:r w:rsidRPr="00885A93">
        <w:rPr>
          <w:sz w:val="28"/>
          <w:szCs w:val="28"/>
        </w:rPr>
        <w:t>Определите, какой вариант производственной программы дает максимальную прибыль и минимальные средние издержки.</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3"/>
        <w:gridCol w:w="993"/>
        <w:gridCol w:w="992"/>
        <w:gridCol w:w="992"/>
        <w:gridCol w:w="992"/>
        <w:gridCol w:w="993"/>
      </w:tblGrid>
      <w:tr w:rsidR="00805E3A" w:rsidRPr="00385B1F" w:rsidTr="00385B1F">
        <w:tc>
          <w:tcPr>
            <w:tcW w:w="45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Показатели</w:t>
            </w:r>
          </w:p>
        </w:tc>
        <w:tc>
          <w:tcPr>
            <w:tcW w:w="4962" w:type="dxa"/>
            <w:gridSpan w:val="5"/>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Производственная программа</w:t>
            </w:r>
          </w:p>
        </w:tc>
      </w:tr>
      <w:tr w:rsidR="00805E3A" w:rsidRPr="00385B1F" w:rsidTr="00385B1F">
        <w:tc>
          <w:tcPr>
            <w:tcW w:w="45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0BAC" w:rsidRPr="00385B1F" w:rsidRDefault="00840BAC">
            <w:pPr>
              <w:rPr>
                <w:b/>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2</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4</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b/>
                <w:lang w:eastAsia="en-US"/>
              </w:rPr>
            </w:pPr>
            <w:r w:rsidRPr="00385B1F">
              <w:rPr>
                <w:b/>
              </w:rPr>
              <w:t>5</w:t>
            </w:r>
          </w:p>
        </w:tc>
      </w:tr>
      <w:tr w:rsidR="00805E3A" w:rsidRPr="00385B1F" w:rsidTr="00385B1F">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pPr>
              <w:rPr>
                <w:lang w:eastAsia="en-US"/>
              </w:rPr>
            </w:pPr>
            <w:r w:rsidRPr="00385B1F">
              <w:t>Количество (</w:t>
            </w:r>
            <w:r w:rsidRPr="00385B1F">
              <w:rPr>
                <w:lang w:val="en-US"/>
              </w:rPr>
              <w:t>Q)</w:t>
            </w:r>
            <w:r w:rsidRPr="00385B1F">
              <w:t>, тыс.шт.</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3</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15</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26</w:t>
            </w:r>
          </w:p>
        </w:tc>
      </w:tr>
      <w:tr w:rsidR="00805E3A" w:rsidRPr="00385B1F" w:rsidTr="00385B1F">
        <w:tc>
          <w:tcPr>
            <w:tcW w:w="450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pPr>
              <w:rPr>
                <w:lang w:eastAsia="en-US"/>
              </w:rPr>
            </w:pPr>
            <w:r w:rsidRPr="00385B1F">
              <w:t>Переменные издержки (</w:t>
            </w:r>
            <w:r w:rsidRPr="00385B1F">
              <w:rPr>
                <w:lang w:val="en-US"/>
              </w:rPr>
              <w:t>VC</w:t>
            </w:r>
            <w:r w:rsidRPr="00385B1F">
              <w:t>), тыс. руб.</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40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90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130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840BAC" w:rsidRPr="00385B1F" w:rsidRDefault="00840BAC" w:rsidP="00805E3A">
            <w:pPr>
              <w:jc w:val="center"/>
              <w:rPr>
                <w:lang w:eastAsia="en-US"/>
              </w:rPr>
            </w:pPr>
            <w:r w:rsidRPr="00385B1F">
              <w:t>240</w:t>
            </w:r>
          </w:p>
        </w:tc>
      </w:tr>
    </w:tbl>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85A93">
        <w:rPr>
          <w:sz w:val="28"/>
          <w:szCs w:val="28"/>
        </w:rPr>
        <w:lastRenderedPageBreak/>
        <w:t>____________________________________________________________________________________________________________________________________</w:t>
      </w:r>
    </w:p>
    <w:p w:rsidR="00BE4150" w:rsidRPr="00885A93" w:rsidRDefault="00BE4150" w:rsidP="000B1735">
      <w:pPr>
        <w:jc w:val="both"/>
        <w:rPr>
          <w:i/>
          <w:sz w:val="28"/>
          <w:szCs w:val="28"/>
          <w:lang w:eastAsia="ru-RU"/>
        </w:rPr>
      </w:pPr>
    </w:p>
    <w:p w:rsidR="00BE4150" w:rsidRPr="007C49FD" w:rsidRDefault="00BE4150" w:rsidP="000B1735">
      <w:pPr>
        <w:jc w:val="both"/>
        <w:rPr>
          <w:i/>
          <w:sz w:val="28"/>
          <w:szCs w:val="28"/>
          <w:lang w:eastAsia="ru-RU"/>
        </w:rPr>
      </w:pPr>
      <w:r w:rsidRPr="007C49FD">
        <w:rPr>
          <w:i/>
          <w:sz w:val="28"/>
          <w:szCs w:val="28"/>
          <w:lang w:eastAsia="ru-RU"/>
        </w:rPr>
        <w:t>2 балла за верный ответ без обоснования, 8 баллов за верный ответ с обоснованием</w:t>
      </w:r>
    </w:p>
    <w:p w:rsidR="00BE4150" w:rsidRPr="00885A93" w:rsidRDefault="00BE4150" w:rsidP="000B1735">
      <w:pPr>
        <w:jc w:val="both"/>
        <w:rPr>
          <w:i/>
          <w:sz w:val="28"/>
          <w:szCs w:val="28"/>
          <w:lang w:eastAsia="ru-RU"/>
        </w:rPr>
      </w:pPr>
    </w:p>
    <w:p w:rsidR="00BE4150" w:rsidRPr="00885A93" w:rsidRDefault="00BE4150" w:rsidP="000B1735">
      <w:pPr>
        <w:jc w:val="both"/>
        <w:rPr>
          <w:b/>
          <w:sz w:val="28"/>
          <w:szCs w:val="28"/>
          <w:lang w:eastAsia="ru-RU"/>
        </w:rPr>
      </w:pPr>
      <w:r w:rsidRPr="00885A93">
        <w:rPr>
          <w:b/>
          <w:sz w:val="28"/>
          <w:szCs w:val="28"/>
          <w:lang w:eastAsia="ru-RU"/>
        </w:rPr>
        <w:t>12. Решите правовую задачу:</w:t>
      </w:r>
    </w:p>
    <w:p w:rsidR="00E743B1" w:rsidRPr="00885A93" w:rsidRDefault="00E743B1" w:rsidP="00E743B1">
      <w:pPr>
        <w:pStyle w:val="aa"/>
        <w:spacing w:before="0" w:beforeAutospacing="0" w:after="0"/>
        <w:ind w:firstLine="708"/>
        <w:rPr>
          <w:color w:val="000000"/>
          <w:sz w:val="28"/>
          <w:szCs w:val="28"/>
        </w:rPr>
      </w:pPr>
      <w:r w:rsidRPr="00885A93">
        <w:rPr>
          <w:color w:val="000000"/>
          <w:sz w:val="28"/>
          <w:szCs w:val="28"/>
        </w:rPr>
        <w:t>17-летний К. решил устроиться на работу в библиотеку. Работодатель сообщил К., что ему установили испытательный срок 2 месяца. Допущено ли нарушение трудового законодательства, если да, то какое?</w:t>
      </w:r>
    </w:p>
    <w:p w:rsidR="00BE4150" w:rsidRPr="00885A93" w:rsidRDefault="00BE4150" w:rsidP="000B1735">
      <w:pPr>
        <w:autoSpaceDE w:val="0"/>
        <w:autoSpaceDN w:val="0"/>
        <w:adjustRightInd w:val="0"/>
        <w:jc w:val="center"/>
        <w:rPr>
          <w:sz w:val="28"/>
          <w:szCs w:val="28"/>
        </w:rPr>
      </w:pPr>
      <w:r w:rsidRPr="00885A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4150" w:rsidRPr="00885A93" w:rsidRDefault="00BE4150" w:rsidP="000B1735">
      <w:pPr>
        <w:jc w:val="center"/>
        <w:rPr>
          <w:i/>
          <w:sz w:val="28"/>
          <w:szCs w:val="28"/>
        </w:rPr>
      </w:pPr>
    </w:p>
    <w:p w:rsidR="00BE4150" w:rsidRPr="00D544EF" w:rsidRDefault="00BE4150" w:rsidP="000B1735">
      <w:pPr>
        <w:jc w:val="both"/>
        <w:rPr>
          <w:sz w:val="28"/>
          <w:szCs w:val="28"/>
          <w:lang w:eastAsia="ru-RU"/>
        </w:rPr>
      </w:pPr>
      <w:r w:rsidRPr="00D544EF">
        <w:rPr>
          <w:i/>
          <w:sz w:val="28"/>
          <w:szCs w:val="28"/>
        </w:rPr>
        <w:t xml:space="preserve">2 балла  за верный ответ на вопрос без обоснования, </w:t>
      </w:r>
      <w:r w:rsidR="00E743B1" w:rsidRPr="00D544EF">
        <w:rPr>
          <w:i/>
          <w:sz w:val="28"/>
          <w:szCs w:val="28"/>
        </w:rPr>
        <w:t>6</w:t>
      </w:r>
      <w:r w:rsidRPr="00D544EF">
        <w:rPr>
          <w:i/>
          <w:sz w:val="28"/>
          <w:szCs w:val="28"/>
        </w:rPr>
        <w:t xml:space="preserve">  баллов за верный ответ  с обоснованием</w:t>
      </w:r>
    </w:p>
    <w:p w:rsidR="00BE4150" w:rsidRPr="00885A93" w:rsidRDefault="00BE4150" w:rsidP="000B1735">
      <w:pPr>
        <w:jc w:val="both"/>
        <w:rPr>
          <w:b/>
          <w:sz w:val="28"/>
          <w:szCs w:val="28"/>
          <w:lang w:eastAsia="ru-RU"/>
        </w:rPr>
      </w:pPr>
    </w:p>
    <w:p w:rsidR="00BE4150" w:rsidRPr="00885A93" w:rsidRDefault="00BE4150" w:rsidP="000B1735">
      <w:pPr>
        <w:jc w:val="both"/>
        <w:rPr>
          <w:b/>
          <w:sz w:val="28"/>
          <w:szCs w:val="28"/>
          <w:lang w:eastAsia="ru-RU"/>
        </w:rPr>
      </w:pPr>
      <w:r w:rsidRPr="00885A93">
        <w:rPr>
          <w:b/>
          <w:sz w:val="28"/>
          <w:szCs w:val="28"/>
          <w:lang w:eastAsia="ru-RU"/>
        </w:rPr>
        <w:t>13. Решите логическую задачу:</w:t>
      </w:r>
    </w:p>
    <w:p w:rsidR="00E743B1" w:rsidRPr="00885A93" w:rsidRDefault="00E743B1" w:rsidP="007C49FD">
      <w:pPr>
        <w:jc w:val="both"/>
        <w:rPr>
          <w:sz w:val="28"/>
          <w:szCs w:val="28"/>
          <w:lang w:eastAsia="ru-RU"/>
        </w:rPr>
      </w:pPr>
      <w:r w:rsidRPr="00885A93">
        <w:rPr>
          <w:sz w:val="28"/>
          <w:szCs w:val="28"/>
          <w:lang w:eastAsia="ru-RU"/>
        </w:rPr>
        <w:t xml:space="preserve">Средний доход жителей уездного города </w:t>
      </w:r>
      <w:r w:rsidRPr="00885A93">
        <w:rPr>
          <w:sz w:val="28"/>
          <w:szCs w:val="28"/>
          <w:lang w:val="en-US" w:eastAsia="ru-RU"/>
        </w:rPr>
        <w:t>N</w:t>
      </w:r>
      <w:r w:rsidRPr="00885A93">
        <w:rPr>
          <w:sz w:val="28"/>
          <w:szCs w:val="28"/>
          <w:lang w:eastAsia="ru-RU"/>
        </w:rPr>
        <w:t xml:space="preserve"> – 30.000 рублей в месяц. Ежемесячный доход частного предпринимателя </w:t>
      </w:r>
      <w:proofErr w:type="spellStart"/>
      <w:r w:rsidRPr="00885A93">
        <w:rPr>
          <w:sz w:val="28"/>
          <w:szCs w:val="28"/>
          <w:lang w:eastAsia="ru-RU"/>
        </w:rPr>
        <w:t>Пупкина</w:t>
      </w:r>
      <w:proofErr w:type="spellEnd"/>
      <w:r w:rsidRPr="00885A93">
        <w:rPr>
          <w:sz w:val="28"/>
          <w:szCs w:val="28"/>
          <w:lang w:eastAsia="ru-RU"/>
        </w:rPr>
        <w:t xml:space="preserve"> – 45.000. Какие (возможно и одно) из утверждений про жителей города </w:t>
      </w:r>
      <w:r w:rsidRPr="00885A93">
        <w:rPr>
          <w:sz w:val="28"/>
          <w:szCs w:val="28"/>
          <w:lang w:val="en-US" w:eastAsia="ru-RU"/>
        </w:rPr>
        <w:t>N</w:t>
      </w:r>
      <w:r w:rsidRPr="00885A93">
        <w:rPr>
          <w:sz w:val="28"/>
          <w:szCs w:val="28"/>
          <w:lang w:eastAsia="ru-RU"/>
        </w:rPr>
        <w:t xml:space="preserve"> верны:</w:t>
      </w:r>
    </w:p>
    <w:p w:rsidR="00E743B1" w:rsidRPr="00885A93" w:rsidRDefault="00E743B1" w:rsidP="00E743B1">
      <w:pPr>
        <w:rPr>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
        <w:gridCol w:w="6903"/>
        <w:gridCol w:w="2043"/>
      </w:tblGrid>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высказывание</w:t>
            </w:r>
          </w:p>
        </w:tc>
        <w:tc>
          <w:tcPr>
            <w:tcW w:w="1701" w:type="dxa"/>
            <w:shd w:val="clear" w:color="auto" w:fill="auto"/>
          </w:tcPr>
          <w:p w:rsidR="00E743B1" w:rsidRPr="00805E3A" w:rsidRDefault="00E743B1" w:rsidP="008F568F">
            <w:pPr>
              <w:rPr>
                <w:sz w:val="28"/>
                <w:szCs w:val="28"/>
                <w:lang w:eastAsia="ru-RU"/>
              </w:rPr>
            </w:pPr>
            <w:r w:rsidRPr="00805E3A">
              <w:rPr>
                <w:sz w:val="28"/>
                <w:szCs w:val="28"/>
                <w:lang w:eastAsia="ru-RU"/>
              </w:rPr>
              <w:t>истинно/ложно</w:t>
            </w:r>
          </w:p>
        </w:tc>
      </w:tr>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1</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 xml:space="preserve">самый большой доход в городе у частного предпринимателя </w:t>
            </w:r>
            <w:proofErr w:type="spellStart"/>
            <w:r w:rsidRPr="00805E3A">
              <w:rPr>
                <w:sz w:val="28"/>
                <w:szCs w:val="28"/>
                <w:lang w:eastAsia="ru-RU"/>
              </w:rPr>
              <w:t>Пупкина</w:t>
            </w:r>
            <w:proofErr w:type="spellEnd"/>
          </w:p>
        </w:tc>
        <w:tc>
          <w:tcPr>
            <w:tcW w:w="1701" w:type="dxa"/>
            <w:shd w:val="clear" w:color="auto" w:fill="auto"/>
          </w:tcPr>
          <w:p w:rsidR="00E743B1" w:rsidRPr="00805E3A" w:rsidRDefault="00E743B1" w:rsidP="008F568F">
            <w:pPr>
              <w:rPr>
                <w:sz w:val="28"/>
                <w:szCs w:val="28"/>
                <w:lang w:eastAsia="ru-RU"/>
              </w:rPr>
            </w:pPr>
          </w:p>
        </w:tc>
      </w:tr>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2</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обязательно найдется частный предприниматель с доходом ниже 30.000</w:t>
            </w:r>
          </w:p>
        </w:tc>
        <w:tc>
          <w:tcPr>
            <w:tcW w:w="1701" w:type="dxa"/>
            <w:shd w:val="clear" w:color="auto" w:fill="auto"/>
          </w:tcPr>
          <w:p w:rsidR="00E743B1" w:rsidRPr="00805E3A" w:rsidRDefault="00E743B1" w:rsidP="008F568F">
            <w:pPr>
              <w:rPr>
                <w:sz w:val="28"/>
                <w:szCs w:val="28"/>
                <w:lang w:eastAsia="ru-RU"/>
              </w:rPr>
            </w:pPr>
          </w:p>
        </w:tc>
      </w:tr>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3</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обязательно найдется житель города с доходом 15.000 рублей в месяц</w:t>
            </w:r>
          </w:p>
        </w:tc>
        <w:tc>
          <w:tcPr>
            <w:tcW w:w="1701" w:type="dxa"/>
            <w:shd w:val="clear" w:color="auto" w:fill="auto"/>
          </w:tcPr>
          <w:p w:rsidR="00E743B1" w:rsidRPr="00805E3A" w:rsidRDefault="00E743B1" w:rsidP="008F568F">
            <w:pPr>
              <w:rPr>
                <w:sz w:val="28"/>
                <w:szCs w:val="28"/>
                <w:lang w:eastAsia="ru-RU"/>
              </w:rPr>
            </w:pPr>
          </w:p>
        </w:tc>
      </w:tr>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4</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некоторые частные предприниматели города имеют ежемесячный доход больше 40.000 рублей</w:t>
            </w:r>
          </w:p>
        </w:tc>
        <w:tc>
          <w:tcPr>
            <w:tcW w:w="1701" w:type="dxa"/>
            <w:shd w:val="clear" w:color="auto" w:fill="auto"/>
          </w:tcPr>
          <w:p w:rsidR="00E743B1" w:rsidRPr="00805E3A" w:rsidRDefault="00E743B1" w:rsidP="008F568F">
            <w:pPr>
              <w:rPr>
                <w:sz w:val="28"/>
                <w:szCs w:val="28"/>
                <w:lang w:eastAsia="ru-RU"/>
              </w:rPr>
            </w:pPr>
          </w:p>
        </w:tc>
      </w:tr>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5</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обязательно найдется житель города с доходом меньше 32.000</w:t>
            </w:r>
          </w:p>
        </w:tc>
        <w:tc>
          <w:tcPr>
            <w:tcW w:w="1701" w:type="dxa"/>
            <w:shd w:val="clear" w:color="auto" w:fill="auto"/>
          </w:tcPr>
          <w:p w:rsidR="00E743B1" w:rsidRPr="00805E3A" w:rsidRDefault="00E743B1" w:rsidP="008F568F">
            <w:pPr>
              <w:rPr>
                <w:sz w:val="28"/>
                <w:szCs w:val="28"/>
                <w:lang w:eastAsia="ru-RU"/>
              </w:rPr>
            </w:pPr>
          </w:p>
        </w:tc>
      </w:tr>
      <w:tr w:rsidR="00805E3A" w:rsidRPr="00805E3A" w:rsidTr="00805E3A">
        <w:tc>
          <w:tcPr>
            <w:tcW w:w="521" w:type="dxa"/>
            <w:shd w:val="clear" w:color="auto" w:fill="auto"/>
          </w:tcPr>
          <w:p w:rsidR="00E743B1" w:rsidRPr="00805E3A" w:rsidRDefault="00E743B1" w:rsidP="008F568F">
            <w:pPr>
              <w:rPr>
                <w:sz w:val="28"/>
                <w:szCs w:val="28"/>
                <w:lang w:eastAsia="ru-RU"/>
              </w:rPr>
            </w:pPr>
            <w:r w:rsidRPr="00805E3A">
              <w:rPr>
                <w:sz w:val="28"/>
                <w:szCs w:val="28"/>
                <w:lang w:eastAsia="ru-RU"/>
              </w:rPr>
              <w:t>6</w:t>
            </w:r>
          </w:p>
        </w:tc>
        <w:tc>
          <w:tcPr>
            <w:tcW w:w="7242" w:type="dxa"/>
            <w:shd w:val="clear" w:color="auto" w:fill="auto"/>
          </w:tcPr>
          <w:p w:rsidR="00E743B1" w:rsidRPr="00805E3A" w:rsidRDefault="00E743B1" w:rsidP="008F568F">
            <w:pPr>
              <w:rPr>
                <w:sz w:val="28"/>
                <w:szCs w:val="28"/>
                <w:lang w:eastAsia="ru-RU"/>
              </w:rPr>
            </w:pPr>
            <w:r w:rsidRPr="00805E3A">
              <w:rPr>
                <w:sz w:val="28"/>
                <w:szCs w:val="28"/>
                <w:lang w:eastAsia="ru-RU"/>
              </w:rPr>
              <w:t>все частные предприниматели города имеют доход 45.000 рублей</w:t>
            </w:r>
          </w:p>
        </w:tc>
        <w:tc>
          <w:tcPr>
            <w:tcW w:w="1701" w:type="dxa"/>
            <w:shd w:val="clear" w:color="auto" w:fill="auto"/>
          </w:tcPr>
          <w:p w:rsidR="00E743B1" w:rsidRPr="00805E3A" w:rsidRDefault="00E743B1" w:rsidP="008F568F">
            <w:pPr>
              <w:rPr>
                <w:sz w:val="28"/>
                <w:szCs w:val="28"/>
                <w:lang w:eastAsia="ru-RU"/>
              </w:rPr>
            </w:pPr>
          </w:p>
        </w:tc>
      </w:tr>
    </w:tbl>
    <w:p w:rsidR="00E743B1" w:rsidRPr="00885A93" w:rsidRDefault="00E743B1" w:rsidP="00E743B1">
      <w:pPr>
        <w:rPr>
          <w:lang w:eastAsia="ru-RU"/>
        </w:rPr>
      </w:pPr>
    </w:p>
    <w:p w:rsidR="00BE4150" w:rsidRPr="00885A93" w:rsidRDefault="00BE4150" w:rsidP="00B46A7C">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w:t>
      </w:r>
    </w:p>
    <w:p w:rsidR="00BE4150" w:rsidRPr="00885A93" w:rsidRDefault="00BE4150" w:rsidP="000B1735">
      <w:pPr>
        <w:autoSpaceDE w:val="0"/>
        <w:autoSpaceDN w:val="0"/>
        <w:adjustRightInd w:val="0"/>
        <w:jc w:val="both"/>
        <w:rPr>
          <w:sz w:val="28"/>
          <w:szCs w:val="28"/>
        </w:rPr>
      </w:pPr>
      <w:r w:rsidRPr="00885A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4150" w:rsidRPr="00885A93" w:rsidRDefault="00BE4150" w:rsidP="002504DA">
      <w:pPr>
        <w:jc w:val="both"/>
        <w:rPr>
          <w:b/>
          <w:i/>
          <w:sz w:val="28"/>
          <w:szCs w:val="28"/>
        </w:rPr>
      </w:pPr>
    </w:p>
    <w:p w:rsidR="00372228" w:rsidRPr="00885A93" w:rsidRDefault="00372228" w:rsidP="00372228">
      <w:pPr>
        <w:jc w:val="both"/>
        <w:rPr>
          <w:rFonts w:eastAsia="Calibri"/>
          <w:i/>
          <w:sz w:val="28"/>
          <w:szCs w:val="28"/>
        </w:rPr>
      </w:pPr>
      <w:r w:rsidRPr="00885A93">
        <w:rPr>
          <w:rFonts w:eastAsia="Calibri"/>
          <w:i/>
          <w:sz w:val="28"/>
          <w:szCs w:val="28"/>
        </w:rPr>
        <w:t xml:space="preserve">За </w:t>
      </w:r>
      <w:r w:rsidR="00E743B1" w:rsidRPr="00885A93">
        <w:rPr>
          <w:rFonts w:eastAsia="Calibri"/>
          <w:i/>
          <w:sz w:val="28"/>
          <w:szCs w:val="28"/>
        </w:rPr>
        <w:t xml:space="preserve">каждый </w:t>
      </w:r>
      <w:r w:rsidRPr="00885A93">
        <w:rPr>
          <w:rFonts w:eastAsia="Calibri"/>
          <w:i/>
          <w:sz w:val="28"/>
          <w:szCs w:val="28"/>
        </w:rPr>
        <w:t xml:space="preserve">верный  ответ  1 балл, </w:t>
      </w:r>
      <w:r w:rsidR="00E743B1" w:rsidRPr="00885A93">
        <w:rPr>
          <w:rFonts w:eastAsia="Calibri"/>
          <w:i/>
          <w:sz w:val="28"/>
          <w:szCs w:val="28"/>
        </w:rPr>
        <w:t xml:space="preserve">всего 6 </w:t>
      </w:r>
      <w:r w:rsidRPr="00885A93">
        <w:rPr>
          <w:rFonts w:eastAsia="Calibri"/>
          <w:i/>
          <w:sz w:val="28"/>
          <w:szCs w:val="28"/>
        </w:rPr>
        <w:t xml:space="preserve"> баллов</w:t>
      </w:r>
    </w:p>
    <w:p w:rsidR="00BE4150" w:rsidRPr="00885A93" w:rsidRDefault="00BE4150" w:rsidP="000B1735">
      <w:pPr>
        <w:ind w:firstLine="709"/>
        <w:jc w:val="both"/>
        <w:rPr>
          <w:b/>
          <w:i/>
          <w:sz w:val="28"/>
          <w:szCs w:val="28"/>
        </w:rPr>
      </w:pPr>
    </w:p>
    <w:p w:rsidR="00BE4150" w:rsidRPr="00885A93" w:rsidRDefault="00BE4150" w:rsidP="00171E14">
      <w:pPr>
        <w:tabs>
          <w:tab w:val="num" w:pos="720"/>
        </w:tabs>
        <w:rPr>
          <w:b/>
          <w:sz w:val="28"/>
          <w:szCs w:val="28"/>
        </w:rPr>
      </w:pPr>
      <w:r w:rsidRPr="00885A93">
        <w:rPr>
          <w:b/>
          <w:sz w:val="28"/>
          <w:szCs w:val="28"/>
        </w:rPr>
        <w:t xml:space="preserve">14. Решите кроссворд. </w:t>
      </w:r>
    </w:p>
    <w:p w:rsidR="00BE4150" w:rsidRPr="00885A93" w:rsidRDefault="00BE4150" w:rsidP="00171E14">
      <w:pPr>
        <w:tabs>
          <w:tab w:val="num" w:pos="720"/>
        </w:tabs>
        <w:rPr>
          <w:b/>
          <w:sz w:val="28"/>
          <w:szCs w:val="28"/>
        </w:rPr>
      </w:pPr>
    </w:p>
    <w:p w:rsidR="00FB4A48" w:rsidRPr="00885A93" w:rsidRDefault="00FB4A48" w:rsidP="00FB4A48">
      <w:pPr>
        <w:shd w:val="clear" w:color="auto" w:fill="FFFFFF"/>
        <w:tabs>
          <w:tab w:val="left" w:pos="9540"/>
        </w:tabs>
        <w:jc w:val="both"/>
        <w:rPr>
          <w:b/>
          <w:sz w:val="28"/>
          <w:szCs w:val="28"/>
        </w:rPr>
      </w:pPr>
      <w:r w:rsidRPr="00885A93">
        <w:rPr>
          <w:b/>
          <w:sz w:val="28"/>
          <w:szCs w:val="28"/>
        </w:rPr>
        <w:t>По горизонтали:</w:t>
      </w:r>
    </w:p>
    <w:p w:rsidR="00BE4150" w:rsidRPr="00885A93" w:rsidRDefault="00BE4150" w:rsidP="00927C5E">
      <w:pPr>
        <w:shd w:val="clear" w:color="auto" w:fill="FFFFFF"/>
        <w:tabs>
          <w:tab w:val="left" w:pos="9540"/>
        </w:tabs>
        <w:jc w:val="both"/>
        <w:rPr>
          <w:b/>
          <w:color w:val="000000"/>
          <w:sz w:val="28"/>
          <w:szCs w:val="28"/>
        </w:rPr>
      </w:pPr>
      <w:r w:rsidRPr="00885A93">
        <w:rPr>
          <w:b/>
          <w:color w:val="000000"/>
          <w:sz w:val="28"/>
          <w:szCs w:val="28"/>
        </w:rPr>
        <w:tab/>
      </w:r>
    </w:p>
    <w:p w:rsidR="00BE4150" w:rsidRPr="00885A93" w:rsidRDefault="00BE4150" w:rsidP="004E5DCC">
      <w:pPr>
        <w:shd w:val="clear" w:color="auto" w:fill="FFFFFF"/>
        <w:tabs>
          <w:tab w:val="left" w:pos="9540"/>
        </w:tabs>
        <w:ind w:firstLine="284"/>
        <w:jc w:val="both"/>
        <w:rPr>
          <w:color w:val="000000"/>
          <w:sz w:val="28"/>
          <w:szCs w:val="28"/>
          <w:shd w:val="clear" w:color="auto" w:fill="FFFFFF"/>
        </w:rPr>
      </w:pPr>
      <w:proofErr w:type="gramStart"/>
      <w:r w:rsidRPr="00885A93">
        <w:rPr>
          <w:b/>
          <w:color w:val="000000"/>
          <w:sz w:val="28"/>
          <w:szCs w:val="28"/>
        </w:rPr>
        <w:t>1.</w:t>
      </w:r>
      <w:r w:rsidR="00660C25">
        <w:rPr>
          <w:color w:val="000000"/>
          <w:sz w:val="28"/>
          <w:szCs w:val="28"/>
        </w:rPr>
        <w:t>Т</w:t>
      </w:r>
      <w:r w:rsidR="00660C25" w:rsidRPr="00660C25">
        <w:rPr>
          <w:color w:val="000000"/>
          <w:sz w:val="28"/>
          <w:szCs w:val="28"/>
          <w:shd w:val="clear" w:color="auto" w:fill="FFFFFF"/>
        </w:rPr>
        <w:t>ип развития, для которого характерен переход от высшего к низшему, утраты способности к выполнению тех или иных функций.</w:t>
      </w:r>
      <w:proofErr w:type="gramEnd"/>
    </w:p>
    <w:p w:rsidR="00BE4150" w:rsidRPr="00885A93" w:rsidRDefault="00BE4150" w:rsidP="004E5DCC">
      <w:pPr>
        <w:shd w:val="clear" w:color="auto" w:fill="FFFFFF"/>
        <w:tabs>
          <w:tab w:val="left" w:pos="9540"/>
        </w:tabs>
        <w:ind w:firstLine="284"/>
        <w:jc w:val="both"/>
        <w:rPr>
          <w:color w:val="000000"/>
          <w:sz w:val="28"/>
          <w:szCs w:val="28"/>
          <w:shd w:val="clear" w:color="auto" w:fill="FFFFFF"/>
        </w:rPr>
      </w:pPr>
      <w:r w:rsidRPr="00885A93">
        <w:rPr>
          <w:b/>
          <w:color w:val="000000"/>
          <w:sz w:val="28"/>
          <w:szCs w:val="28"/>
        </w:rPr>
        <w:t>2.</w:t>
      </w:r>
      <w:r w:rsidRPr="00885A93">
        <w:rPr>
          <w:color w:val="000000"/>
          <w:sz w:val="28"/>
          <w:szCs w:val="28"/>
          <w:shd w:val="clear" w:color="auto" w:fill="FFFFFF"/>
        </w:rPr>
        <w:t> </w:t>
      </w:r>
      <w:r w:rsidR="00660C25">
        <w:rPr>
          <w:color w:val="000000"/>
          <w:sz w:val="28"/>
          <w:szCs w:val="28"/>
          <w:shd w:val="clear" w:color="auto" w:fill="FFFFFF"/>
        </w:rPr>
        <w:t>Н</w:t>
      </w:r>
      <w:r w:rsidR="00660C25" w:rsidRPr="00660C25">
        <w:rPr>
          <w:color w:val="000000"/>
          <w:sz w:val="28"/>
          <w:szCs w:val="28"/>
          <w:shd w:val="clear" w:color="auto" w:fill="FFFFFF"/>
        </w:rPr>
        <w:t xml:space="preserve">абор обрядов, с помощью которых пытаются установить контакт с </w:t>
      </w:r>
      <w:proofErr w:type="spellStart"/>
      <w:r w:rsidR="00660C25" w:rsidRPr="00660C25">
        <w:rPr>
          <w:color w:val="000000"/>
          <w:sz w:val="28"/>
          <w:szCs w:val="28"/>
          <w:shd w:val="clear" w:color="auto" w:fill="FFFFFF"/>
        </w:rPr>
        <w:t>сверхприродными</w:t>
      </w:r>
      <w:proofErr w:type="spellEnd"/>
      <w:r w:rsidR="00660C25" w:rsidRPr="00660C25">
        <w:rPr>
          <w:color w:val="000000"/>
          <w:sz w:val="28"/>
          <w:szCs w:val="28"/>
          <w:shd w:val="clear" w:color="auto" w:fill="FFFFFF"/>
        </w:rPr>
        <w:t xml:space="preserve"> сущностями.</w:t>
      </w:r>
    </w:p>
    <w:p w:rsidR="00660C25" w:rsidRDefault="00BE4150" w:rsidP="004E5DCC">
      <w:pPr>
        <w:shd w:val="clear" w:color="auto" w:fill="FFFFFF"/>
        <w:tabs>
          <w:tab w:val="left" w:pos="9540"/>
        </w:tabs>
        <w:ind w:firstLine="284"/>
        <w:jc w:val="both"/>
        <w:rPr>
          <w:color w:val="000000"/>
          <w:sz w:val="28"/>
          <w:szCs w:val="28"/>
          <w:shd w:val="clear" w:color="auto" w:fill="FFFFFF"/>
        </w:rPr>
      </w:pPr>
      <w:r w:rsidRPr="00885A93">
        <w:rPr>
          <w:b/>
          <w:color w:val="000000"/>
          <w:sz w:val="28"/>
          <w:szCs w:val="28"/>
          <w:shd w:val="clear" w:color="auto" w:fill="FFFFFF"/>
        </w:rPr>
        <w:t>3.</w:t>
      </w:r>
      <w:r w:rsidR="00660C25">
        <w:rPr>
          <w:color w:val="000000"/>
          <w:sz w:val="28"/>
          <w:szCs w:val="28"/>
          <w:shd w:val="clear" w:color="auto" w:fill="FFFFFF"/>
        </w:rPr>
        <w:t>П</w:t>
      </w:r>
      <w:r w:rsidR="00660C25" w:rsidRPr="00660C25">
        <w:rPr>
          <w:color w:val="000000"/>
          <w:sz w:val="28"/>
          <w:szCs w:val="28"/>
          <w:shd w:val="clear" w:color="auto" w:fill="FFFFFF"/>
        </w:rPr>
        <w:t>роцесс всемирной экономической, политической, социальной и культурной интеграции и унификации.</w:t>
      </w:r>
    </w:p>
    <w:p w:rsidR="00BE4150" w:rsidRDefault="00BE4150" w:rsidP="004E5DCC">
      <w:pPr>
        <w:shd w:val="clear" w:color="auto" w:fill="FFFFFF"/>
        <w:tabs>
          <w:tab w:val="left" w:pos="9540"/>
        </w:tabs>
        <w:ind w:firstLine="284"/>
        <w:jc w:val="both"/>
        <w:rPr>
          <w:color w:val="000000"/>
          <w:sz w:val="28"/>
          <w:szCs w:val="28"/>
          <w:shd w:val="clear" w:color="auto" w:fill="FFFFFF"/>
        </w:rPr>
      </w:pPr>
      <w:r w:rsidRPr="00885A93">
        <w:rPr>
          <w:b/>
          <w:color w:val="000000"/>
          <w:sz w:val="28"/>
          <w:szCs w:val="28"/>
          <w:shd w:val="clear" w:color="auto" w:fill="FFFFFF"/>
        </w:rPr>
        <w:t>4.</w:t>
      </w:r>
      <w:r w:rsidR="00660C25">
        <w:rPr>
          <w:color w:val="000000"/>
          <w:sz w:val="28"/>
          <w:szCs w:val="28"/>
          <w:shd w:val="clear" w:color="auto" w:fill="FFFFFF"/>
        </w:rPr>
        <w:t xml:space="preserve"> С</w:t>
      </w:r>
      <w:r w:rsidR="00660C25" w:rsidRPr="00660C25">
        <w:rPr>
          <w:color w:val="000000"/>
          <w:sz w:val="28"/>
          <w:szCs w:val="28"/>
          <w:shd w:val="clear" w:color="auto" w:fill="FFFFFF"/>
        </w:rPr>
        <w:t>пецифическая форма общественного сознания и человеческой деятельности, которая представляет собой отражение окружающей действительности в художественных образах.</w:t>
      </w:r>
    </w:p>
    <w:p w:rsidR="00660C25" w:rsidRPr="00885A93" w:rsidRDefault="00660C25" w:rsidP="004E5DCC">
      <w:pPr>
        <w:shd w:val="clear" w:color="auto" w:fill="FFFFFF"/>
        <w:tabs>
          <w:tab w:val="left" w:pos="9540"/>
        </w:tabs>
        <w:ind w:firstLine="284"/>
        <w:jc w:val="both"/>
        <w:rPr>
          <w:color w:val="000000"/>
          <w:sz w:val="28"/>
          <w:szCs w:val="28"/>
          <w:shd w:val="clear" w:color="auto" w:fill="FFFFFF"/>
        </w:rPr>
      </w:pPr>
      <w:r>
        <w:rPr>
          <w:b/>
          <w:color w:val="000000"/>
          <w:sz w:val="28"/>
          <w:szCs w:val="28"/>
        </w:rPr>
        <w:t>5</w:t>
      </w:r>
      <w:r w:rsidRPr="00885A93">
        <w:rPr>
          <w:color w:val="000000"/>
          <w:sz w:val="28"/>
          <w:szCs w:val="28"/>
        </w:rPr>
        <w:t>.</w:t>
      </w:r>
      <w:r w:rsidR="004E5DCC">
        <w:rPr>
          <w:color w:val="000000"/>
          <w:sz w:val="28"/>
          <w:szCs w:val="28"/>
          <w:shd w:val="clear" w:color="auto" w:fill="FFFFFF"/>
        </w:rPr>
        <w:t>З</w:t>
      </w:r>
      <w:r w:rsidR="004E5DCC" w:rsidRPr="004E5DCC">
        <w:rPr>
          <w:color w:val="000000"/>
          <w:sz w:val="28"/>
          <w:szCs w:val="28"/>
          <w:shd w:val="clear" w:color="auto" w:fill="FFFFFF"/>
        </w:rPr>
        <w:t>нание, которое соответствует объекту познания и отражает его реальные качества и свойства.</w:t>
      </w:r>
    </w:p>
    <w:p w:rsidR="00BE4150" w:rsidRPr="00885A93" w:rsidRDefault="00BE4150" w:rsidP="00927C5E">
      <w:pPr>
        <w:shd w:val="clear" w:color="auto" w:fill="FFFFFF"/>
        <w:tabs>
          <w:tab w:val="left" w:pos="9540"/>
        </w:tabs>
        <w:jc w:val="both"/>
        <w:rPr>
          <w:color w:val="000000"/>
          <w:sz w:val="28"/>
          <w:szCs w:val="28"/>
        </w:rPr>
      </w:pPr>
      <w:r w:rsidRPr="00885A93">
        <w:rPr>
          <w:color w:val="000000"/>
          <w:sz w:val="28"/>
          <w:szCs w:val="28"/>
        </w:rPr>
        <w:tab/>
      </w:r>
    </w:p>
    <w:p w:rsidR="00FB4A48" w:rsidRPr="00885A93" w:rsidRDefault="00FB4A48" w:rsidP="00FB4A48">
      <w:pPr>
        <w:shd w:val="clear" w:color="auto" w:fill="FFFFFF"/>
        <w:tabs>
          <w:tab w:val="left" w:pos="9540"/>
        </w:tabs>
        <w:jc w:val="both"/>
        <w:rPr>
          <w:b/>
          <w:color w:val="000000"/>
          <w:sz w:val="28"/>
          <w:szCs w:val="28"/>
        </w:rPr>
      </w:pPr>
      <w:r w:rsidRPr="00885A93">
        <w:rPr>
          <w:b/>
          <w:color w:val="000000"/>
          <w:sz w:val="28"/>
          <w:szCs w:val="28"/>
        </w:rPr>
        <w:lastRenderedPageBreak/>
        <w:t>По вертикали:</w:t>
      </w:r>
    </w:p>
    <w:p w:rsidR="00BE4150" w:rsidRPr="00885A93" w:rsidRDefault="00660C25" w:rsidP="004E5DCC">
      <w:pPr>
        <w:shd w:val="clear" w:color="auto" w:fill="FFFFFF"/>
        <w:tabs>
          <w:tab w:val="left" w:pos="9540"/>
        </w:tabs>
        <w:ind w:firstLine="426"/>
        <w:jc w:val="both"/>
        <w:rPr>
          <w:color w:val="000000"/>
          <w:sz w:val="28"/>
          <w:szCs w:val="28"/>
        </w:rPr>
      </w:pPr>
      <w:r>
        <w:rPr>
          <w:b/>
          <w:color w:val="000000"/>
          <w:sz w:val="28"/>
          <w:szCs w:val="28"/>
        </w:rPr>
        <w:t>3</w:t>
      </w:r>
      <w:r w:rsidR="00BE4150" w:rsidRPr="00885A93">
        <w:rPr>
          <w:color w:val="000000"/>
          <w:sz w:val="28"/>
          <w:szCs w:val="28"/>
        </w:rPr>
        <w:t>. С</w:t>
      </w:r>
      <w:r w:rsidRPr="00660C25">
        <w:rPr>
          <w:color w:val="000000"/>
          <w:sz w:val="28"/>
          <w:szCs w:val="28"/>
          <w:shd w:val="clear" w:color="auto" w:fill="FFFFFF"/>
        </w:rPr>
        <w:t>оциальный пол, определяющий поведение человека в обществе и то, как это поведение воспринимается.</w:t>
      </w:r>
      <w:r w:rsidR="00BE4150" w:rsidRPr="00885A93">
        <w:rPr>
          <w:color w:val="000000"/>
          <w:sz w:val="28"/>
          <w:szCs w:val="28"/>
        </w:rPr>
        <w:tab/>
      </w:r>
    </w:p>
    <w:p w:rsidR="00BE4150" w:rsidRPr="00885A93" w:rsidRDefault="00660C25" w:rsidP="004E5DCC">
      <w:pPr>
        <w:shd w:val="clear" w:color="auto" w:fill="FFFFFF"/>
        <w:tabs>
          <w:tab w:val="left" w:pos="9540"/>
        </w:tabs>
        <w:ind w:firstLine="426"/>
        <w:jc w:val="both"/>
        <w:rPr>
          <w:color w:val="000000"/>
          <w:sz w:val="28"/>
          <w:szCs w:val="28"/>
          <w:shd w:val="clear" w:color="auto" w:fill="FFFFFF"/>
        </w:rPr>
      </w:pPr>
      <w:r>
        <w:rPr>
          <w:b/>
          <w:color w:val="000000"/>
          <w:sz w:val="28"/>
          <w:szCs w:val="28"/>
        </w:rPr>
        <w:t>6</w:t>
      </w:r>
      <w:r w:rsidR="00BE4150" w:rsidRPr="00885A93">
        <w:rPr>
          <w:b/>
          <w:color w:val="000000"/>
          <w:sz w:val="28"/>
          <w:szCs w:val="28"/>
        </w:rPr>
        <w:t xml:space="preserve">. </w:t>
      </w:r>
      <w:r>
        <w:rPr>
          <w:color w:val="000000"/>
          <w:sz w:val="28"/>
          <w:szCs w:val="28"/>
          <w:shd w:val="clear" w:color="auto" w:fill="FFFFFF"/>
        </w:rPr>
        <w:t>С</w:t>
      </w:r>
      <w:r w:rsidRPr="00660C25">
        <w:rPr>
          <w:color w:val="000000"/>
          <w:sz w:val="28"/>
          <w:szCs w:val="28"/>
          <w:shd w:val="clear" w:color="auto" w:fill="FFFFFF"/>
        </w:rPr>
        <w:t>пособность человека целенаправленно, обобщенно и оценочно отражать объективную реальность в чувственных и логических образах.</w:t>
      </w:r>
    </w:p>
    <w:p w:rsidR="00BE4150" w:rsidRPr="00885A93" w:rsidRDefault="00660C25" w:rsidP="004E5DCC">
      <w:pPr>
        <w:shd w:val="clear" w:color="auto" w:fill="FFFFFF"/>
        <w:tabs>
          <w:tab w:val="left" w:pos="9540"/>
        </w:tabs>
        <w:ind w:firstLine="426"/>
        <w:jc w:val="both"/>
        <w:rPr>
          <w:color w:val="000000"/>
          <w:sz w:val="28"/>
          <w:szCs w:val="28"/>
        </w:rPr>
      </w:pPr>
      <w:r>
        <w:rPr>
          <w:b/>
          <w:color w:val="000000"/>
          <w:sz w:val="28"/>
          <w:szCs w:val="28"/>
          <w:shd w:val="clear" w:color="auto" w:fill="FFFFFF"/>
        </w:rPr>
        <w:t>7</w:t>
      </w:r>
      <w:r w:rsidR="00BE4150" w:rsidRPr="00885A93">
        <w:rPr>
          <w:b/>
          <w:color w:val="000000"/>
          <w:sz w:val="28"/>
          <w:szCs w:val="28"/>
          <w:shd w:val="clear" w:color="auto" w:fill="FFFFFF"/>
        </w:rPr>
        <w:t>.</w:t>
      </w:r>
      <w:r w:rsidR="004E5DCC">
        <w:rPr>
          <w:color w:val="000000"/>
          <w:sz w:val="28"/>
          <w:szCs w:val="28"/>
          <w:shd w:val="clear" w:color="auto" w:fill="FFFFFF"/>
        </w:rPr>
        <w:t>М</w:t>
      </w:r>
      <w:r w:rsidR="004E5DCC" w:rsidRPr="004E5DCC">
        <w:rPr>
          <w:color w:val="000000"/>
          <w:sz w:val="28"/>
          <w:szCs w:val="28"/>
          <w:shd w:val="clear" w:color="auto" w:fill="FFFFFF"/>
        </w:rPr>
        <w:t>алая социальная группа, основанная на браке или кровном родстве, члены которой связаны общностью быта, взаимопомощью, моральной и правовой ответственностью.</w:t>
      </w:r>
      <w:r w:rsidR="00BE4150" w:rsidRPr="00885A93">
        <w:rPr>
          <w:color w:val="000000"/>
          <w:sz w:val="28"/>
          <w:szCs w:val="28"/>
        </w:rPr>
        <w:tab/>
      </w:r>
    </w:p>
    <w:p w:rsidR="00BE4150" w:rsidRPr="00885A93" w:rsidRDefault="00660C25" w:rsidP="004E5DCC">
      <w:pPr>
        <w:shd w:val="clear" w:color="auto" w:fill="FFFFFF"/>
        <w:tabs>
          <w:tab w:val="left" w:pos="9540"/>
        </w:tabs>
        <w:ind w:firstLine="426"/>
        <w:jc w:val="both"/>
        <w:rPr>
          <w:color w:val="000000"/>
          <w:sz w:val="28"/>
          <w:szCs w:val="28"/>
        </w:rPr>
      </w:pPr>
      <w:r>
        <w:rPr>
          <w:b/>
          <w:color w:val="000000"/>
          <w:sz w:val="28"/>
          <w:szCs w:val="28"/>
        </w:rPr>
        <w:t>8</w:t>
      </w:r>
      <w:r w:rsidR="00BE4150" w:rsidRPr="00885A93">
        <w:rPr>
          <w:color w:val="000000"/>
          <w:sz w:val="28"/>
          <w:szCs w:val="28"/>
        </w:rPr>
        <w:t>.</w:t>
      </w:r>
      <w:r w:rsidR="00BE4150" w:rsidRPr="00885A93">
        <w:rPr>
          <w:color w:val="000000"/>
          <w:sz w:val="28"/>
          <w:szCs w:val="28"/>
          <w:shd w:val="clear" w:color="auto" w:fill="FFFFFF"/>
        </w:rPr>
        <w:t xml:space="preserve">  </w:t>
      </w:r>
      <w:r w:rsidR="004E5DCC">
        <w:rPr>
          <w:color w:val="000000"/>
          <w:sz w:val="28"/>
          <w:szCs w:val="28"/>
          <w:shd w:val="clear" w:color="auto" w:fill="FFFFFF"/>
        </w:rPr>
        <w:t xml:space="preserve">Ценная </w:t>
      </w:r>
      <w:r w:rsidR="004E5DCC" w:rsidRPr="004E5DCC">
        <w:rPr>
          <w:color w:val="000000"/>
          <w:sz w:val="28"/>
          <w:szCs w:val="28"/>
          <w:shd w:val="clear" w:color="auto" w:fill="FFFFFF"/>
        </w:rPr>
        <w:t xml:space="preserve"> бумага, закрепляющая право владельца на получение от</w:t>
      </w:r>
      <w:r w:rsidR="004E5DCC">
        <w:rPr>
          <w:color w:val="000000"/>
          <w:sz w:val="28"/>
          <w:szCs w:val="28"/>
          <w:shd w:val="clear" w:color="auto" w:fill="FFFFFF"/>
        </w:rPr>
        <w:t xml:space="preserve"> ее </w:t>
      </w:r>
      <w:r w:rsidR="004E5DCC" w:rsidRPr="004E5DCC">
        <w:rPr>
          <w:color w:val="000000"/>
          <w:sz w:val="28"/>
          <w:szCs w:val="28"/>
          <w:shd w:val="clear" w:color="auto" w:fill="FFFFFF"/>
        </w:rPr>
        <w:t xml:space="preserve"> эмитента в предусмотренный в ней срок её номинальной стоимости или и</w:t>
      </w:r>
      <w:r w:rsidR="004E5DCC">
        <w:rPr>
          <w:color w:val="000000"/>
          <w:sz w:val="28"/>
          <w:szCs w:val="28"/>
          <w:shd w:val="clear" w:color="auto" w:fill="FFFFFF"/>
        </w:rPr>
        <w:t>ного имущественного эквивалента.</w:t>
      </w:r>
      <w:r w:rsidR="00BE4150" w:rsidRPr="00885A93">
        <w:rPr>
          <w:color w:val="000000"/>
          <w:sz w:val="28"/>
          <w:szCs w:val="28"/>
        </w:rPr>
        <w:tab/>
      </w:r>
    </w:p>
    <w:p w:rsidR="00BE4150" w:rsidRPr="00885A93" w:rsidRDefault="00660C25" w:rsidP="004E5DCC">
      <w:pPr>
        <w:shd w:val="clear" w:color="auto" w:fill="FFFFFF"/>
        <w:tabs>
          <w:tab w:val="left" w:pos="9540"/>
        </w:tabs>
        <w:ind w:firstLine="426"/>
        <w:jc w:val="both"/>
        <w:rPr>
          <w:color w:val="000000"/>
          <w:sz w:val="28"/>
          <w:szCs w:val="28"/>
        </w:rPr>
      </w:pPr>
      <w:r>
        <w:rPr>
          <w:b/>
          <w:color w:val="000000"/>
          <w:sz w:val="28"/>
          <w:szCs w:val="28"/>
        </w:rPr>
        <w:t>9</w:t>
      </w:r>
      <w:r w:rsidR="00BE4150" w:rsidRPr="00885A93">
        <w:rPr>
          <w:color w:val="000000"/>
          <w:sz w:val="28"/>
          <w:szCs w:val="28"/>
        </w:rPr>
        <w:t>.</w:t>
      </w:r>
      <w:r w:rsidR="004E5DCC">
        <w:rPr>
          <w:color w:val="000000"/>
          <w:sz w:val="28"/>
          <w:szCs w:val="28"/>
          <w:shd w:val="clear" w:color="auto" w:fill="FFFFFF"/>
        </w:rPr>
        <w:t>Ф</w:t>
      </w:r>
      <w:r w:rsidR="004E5DCC" w:rsidRPr="004E5DCC">
        <w:rPr>
          <w:color w:val="000000"/>
          <w:sz w:val="28"/>
          <w:szCs w:val="28"/>
          <w:shd w:val="clear" w:color="auto" w:fill="FFFFFF"/>
        </w:rPr>
        <w:t>орма правления, при которой верховная государственная власть принадлежит одному лицу и обычно передается по наследству</w:t>
      </w:r>
      <w:r w:rsidR="00BE4150" w:rsidRPr="00885A93">
        <w:rPr>
          <w:color w:val="000000"/>
          <w:sz w:val="28"/>
          <w:szCs w:val="28"/>
          <w:shd w:val="clear" w:color="auto" w:fill="FFFFFF"/>
        </w:rPr>
        <w:t>.</w:t>
      </w:r>
      <w:r w:rsidR="00BE4150" w:rsidRPr="00885A93">
        <w:rPr>
          <w:color w:val="000000"/>
          <w:sz w:val="28"/>
          <w:szCs w:val="28"/>
        </w:rPr>
        <w:tab/>
      </w:r>
    </w:p>
    <w:p w:rsidR="00BE4150" w:rsidRPr="00885A93" w:rsidRDefault="00BE4150" w:rsidP="00D7294D">
      <w:pPr>
        <w:shd w:val="clear" w:color="auto" w:fill="FFFFFF"/>
        <w:tabs>
          <w:tab w:val="left" w:pos="9540"/>
        </w:tabs>
        <w:jc w:val="both"/>
      </w:pPr>
      <w:r w:rsidRPr="00885A93">
        <w:tab/>
      </w:r>
    </w:p>
    <w:p w:rsidR="00BE4150" w:rsidRPr="00BE47C7" w:rsidRDefault="00BE4150" w:rsidP="00D7294D">
      <w:pPr>
        <w:jc w:val="both"/>
        <w:rPr>
          <w:sz w:val="28"/>
          <w:szCs w:val="28"/>
        </w:rPr>
      </w:pPr>
      <w:r w:rsidRPr="00BE47C7">
        <w:rPr>
          <w:i/>
          <w:sz w:val="28"/>
          <w:szCs w:val="28"/>
        </w:rPr>
        <w:t>По 1 баллу за каждое верное слово, всего 10 баллов</w:t>
      </w:r>
    </w:p>
    <w:p w:rsidR="00BE4150" w:rsidRPr="00885A93" w:rsidRDefault="00BE4150" w:rsidP="00D7294D">
      <w:pPr>
        <w:jc w:val="both"/>
        <w:rPr>
          <w:b/>
          <w:sz w:val="28"/>
          <w:szCs w:val="28"/>
        </w:rPr>
      </w:pPr>
    </w:p>
    <w:p w:rsidR="00BE4150" w:rsidRPr="00885A93" w:rsidRDefault="00BE4150" w:rsidP="00D7294D">
      <w:pPr>
        <w:jc w:val="both"/>
        <w:rPr>
          <w:b/>
          <w:sz w:val="28"/>
          <w:szCs w:val="28"/>
        </w:rPr>
      </w:pPr>
    </w:p>
    <w:tbl>
      <w:tblPr>
        <w:tblW w:w="7559" w:type="dxa"/>
        <w:jc w:val="center"/>
        <w:tblInd w:w="-103"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left w:w="0" w:type="dxa"/>
          <w:right w:w="0" w:type="dxa"/>
        </w:tblCellMar>
        <w:tblLook w:val="0400"/>
      </w:tblPr>
      <w:tblGrid>
        <w:gridCol w:w="361"/>
        <w:gridCol w:w="360"/>
        <w:gridCol w:w="370"/>
        <w:gridCol w:w="359"/>
        <w:gridCol w:w="360"/>
        <w:gridCol w:w="359"/>
        <w:gridCol w:w="359"/>
        <w:gridCol w:w="360"/>
        <w:gridCol w:w="360"/>
        <w:gridCol w:w="359"/>
        <w:gridCol w:w="359"/>
        <w:gridCol w:w="360"/>
        <w:gridCol w:w="360"/>
        <w:gridCol w:w="359"/>
        <w:gridCol w:w="360"/>
        <w:gridCol w:w="360"/>
        <w:gridCol w:w="358"/>
        <w:gridCol w:w="359"/>
        <w:gridCol w:w="359"/>
        <w:gridCol w:w="359"/>
        <w:gridCol w:w="359"/>
      </w:tblGrid>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BBBBB"/>
            <w:vAlign w:val="center"/>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rsidP="00224710">
            <w:pPr>
              <w:autoSpaceDE w:val="0"/>
              <w:autoSpaceDN w:val="0"/>
              <w:spacing w:after="120" w:line="360" w:lineRule="auto"/>
              <w:jc w:val="center"/>
              <w:rPr>
                <w:rFonts w:ascii="Calibri" w:eastAsia="Calibri" w:hAnsi="Calibri"/>
                <w:sz w:val="18"/>
                <w:szCs w:val="16"/>
                <w:lang w:eastAsia="en-US"/>
              </w:rPr>
            </w:pPr>
            <w:r w:rsidRPr="00385B1F">
              <w:rPr>
                <w:rFonts w:ascii="Calibri" w:eastAsia="Calibri" w:hAnsi="Calibri"/>
                <w:sz w:val="18"/>
                <w:szCs w:val="16"/>
                <w:lang w:eastAsia="en-US"/>
              </w:rPr>
              <w:t>1</w:t>
            </w: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24710">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rsidP="00224710">
            <w:pPr>
              <w:autoSpaceDE w:val="0"/>
              <w:autoSpaceDN w:val="0"/>
              <w:spacing w:after="120" w:line="360" w:lineRule="auto"/>
              <w:jc w:val="center"/>
              <w:rPr>
                <w:rFonts w:ascii="Calibri" w:eastAsia="Calibri" w:hAnsi="Calibri"/>
                <w:sz w:val="18"/>
                <w:szCs w:val="16"/>
                <w:lang w:eastAsia="en-US"/>
              </w:rPr>
            </w:pPr>
            <w:r w:rsidRPr="00385B1F">
              <w:rPr>
                <w:rFonts w:ascii="Calibri" w:eastAsia="Calibri" w:hAnsi="Calibri"/>
                <w:sz w:val="18"/>
                <w:szCs w:val="16"/>
                <w:lang w:eastAsia="en-US"/>
              </w:rPr>
              <w:t>6</w:t>
            </w: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rsidP="0025143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7</w:t>
            </w: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FFFFF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FFFFF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FFFFF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8</w:t>
            </w: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rsidP="0025143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2</w:t>
            </w: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rsidP="0025143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9</w:t>
            </w: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rPr>
            </w:pPr>
          </w:p>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tcPr>
          <w:p w:rsidR="00D544EF" w:rsidRPr="00385B1F" w:rsidRDefault="00224710" w:rsidP="0025143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3</w:t>
            </w: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4</w:t>
            </w: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rsidP="00251430">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224710" w:rsidP="00251430">
            <w:pPr>
              <w:autoSpaceDE w:val="0"/>
              <w:autoSpaceDN w:val="0"/>
              <w:spacing w:after="120" w:line="360" w:lineRule="auto"/>
              <w:jc w:val="center"/>
              <w:rPr>
                <w:rFonts w:ascii="Calibri" w:eastAsia="Calibri" w:hAnsi="Calibri"/>
                <w:color w:val="000000"/>
                <w:sz w:val="18"/>
                <w:szCs w:val="16"/>
                <w:lang w:eastAsia="en-US"/>
              </w:rPr>
            </w:pPr>
            <w:r w:rsidRPr="00385B1F">
              <w:rPr>
                <w:rFonts w:ascii="Calibri" w:eastAsia="Calibri" w:hAnsi="Calibri"/>
                <w:color w:val="000000"/>
                <w:sz w:val="18"/>
                <w:szCs w:val="16"/>
                <w:lang w:eastAsia="en-US"/>
              </w:rPr>
              <w:t>5</w:t>
            </w: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rsidP="00251430">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FFFFF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r w:rsidR="00805E3A" w:rsidRPr="00385B1F" w:rsidTr="00805E3A">
        <w:trPr>
          <w:trHeight w:hRule="exact" w:val="360"/>
          <w:jc w:val="center"/>
        </w:trPr>
        <w:tc>
          <w:tcPr>
            <w:tcW w:w="361" w:type="dxa"/>
            <w:tcBorders>
              <w:top w:val="single" w:sz="4" w:space="0" w:color="888888"/>
              <w:left w:val="single" w:sz="4" w:space="0" w:color="888888"/>
              <w:bottom w:val="single" w:sz="4" w:space="0" w:color="888888"/>
              <w:right w:val="single" w:sz="4" w:space="0" w:color="888888"/>
            </w:tcBorders>
            <w:shd w:val="clear" w:color="auto" w:fill="BBBBBB"/>
          </w:tcPr>
          <w:p w:rsidR="00D544EF" w:rsidRPr="00385B1F" w:rsidRDefault="00D544EF">
            <w:pPr>
              <w:autoSpaceDE w:val="0"/>
              <w:autoSpaceDN w:val="0"/>
              <w:spacing w:after="120" w:line="360" w:lineRule="auto"/>
              <w:jc w:val="center"/>
              <w:rPr>
                <w:rFonts w:ascii="Calibri" w:eastAsia="Calibri" w:hAnsi="Calibri"/>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70"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60"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000000"/>
                <w:sz w:val="18"/>
                <w:szCs w:val="16"/>
                <w:lang w:eastAsia="en-US"/>
              </w:rPr>
            </w:pPr>
          </w:p>
        </w:tc>
        <w:tc>
          <w:tcPr>
            <w:tcW w:w="358"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vAlign w:val="center"/>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c>
          <w:tcPr>
            <w:tcW w:w="359" w:type="dxa"/>
            <w:tcBorders>
              <w:top w:val="single" w:sz="4" w:space="0" w:color="888888"/>
              <w:left w:val="single" w:sz="4" w:space="0" w:color="888888"/>
              <w:bottom w:val="single" w:sz="4" w:space="0" w:color="888888"/>
              <w:right w:val="single" w:sz="4" w:space="0" w:color="888888"/>
            </w:tcBorders>
            <w:shd w:val="clear" w:color="auto" w:fill="BFBFBF"/>
          </w:tcPr>
          <w:p w:rsidR="00D544EF" w:rsidRPr="00385B1F" w:rsidRDefault="00D544EF">
            <w:pPr>
              <w:autoSpaceDE w:val="0"/>
              <w:autoSpaceDN w:val="0"/>
              <w:spacing w:after="120" w:line="360" w:lineRule="auto"/>
              <w:jc w:val="center"/>
              <w:rPr>
                <w:rFonts w:ascii="Calibri" w:eastAsia="Calibri" w:hAnsi="Calibri"/>
                <w:color w:val="BFBFBF"/>
                <w:sz w:val="18"/>
                <w:szCs w:val="16"/>
                <w:lang w:eastAsia="en-US"/>
              </w:rPr>
            </w:pPr>
          </w:p>
        </w:tc>
      </w:tr>
    </w:tbl>
    <w:p w:rsidR="00D544EF" w:rsidRPr="00FB4A48" w:rsidRDefault="00D544EF" w:rsidP="00D544EF">
      <w:pPr>
        <w:tabs>
          <w:tab w:val="left" w:pos="180"/>
        </w:tabs>
        <w:jc w:val="both"/>
        <w:rPr>
          <w:rFonts w:ascii="Calibri" w:eastAsia="Calibri" w:hAnsi="Calibri"/>
          <w:b/>
          <w:sz w:val="16"/>
          <w:szCs w:val="16"/>
          <w:lang w:eastAsia="en-US"/>
        </w:rPr>
      </w:pPr>
      <w:r w:rsidRPr="00FB4A48">
        <w:rPr>
          <w:b/>
          <w:sz w:val="16"/>
          <w:szCs w:val="16"/>
        </w:rPr>
        <w:tab/>
      </w:r>
    </w:p>
    <w:p w:rsidR="00BE4150" w:rsidRPr="00885A93" w:rsidRDefault="00BE4150" w:rsidP="00D7294D">
      <w:pPr>
        <w:jc w:val="both"/>
        <w:rPr>
          <w:b/>
          <w:sz w:val="28"/>
          <w:szCs w:val="28"/>
        </w:rPr>
      </w:pPr>
    </w:p>
    <w:p w:rsidR="00BE4150" w:rsidRPr="00885A93" w:rsidRDefault="00BE4150" w:rsidP="00D7294D">
      <w:pPr>
        <w:jc w:val="both"/>
        <w:rPr>
          <w:b/>
          <w:sz w:val="28"/>
          <w:szCs w:val="28"/>
        </w:rPr>
      </w:pPr>
    </w:p>
    <w:p w:rsidR="00BE4150" w:rsidRPr="00885A93" w:rsidRDefault="00BE4150" w:rsidP="00D7294D">
      <w:pPr>
        <w:jc w:val="both"/>
        <w:rPr>
          <w:b/>
          <w:sz w:val="28"/>
          <w:szCs w:val="28"/>
        </w:rPr>
      </w:pPr>
    </w:p>
    <w:sectPr w:rsidR="00BE4150" w:rsidRPr="00885A93" w:rsidSect="00EF7BC6">
      <w:headerReference w:type="default" r:id="rId11"/>
      <w:footerReference w:type="even" r:id="rId12"/>
      <w:footerReference w:type="default" r:id="rId13"/>
      <w:pgSz w:w="11906" w:h="16838"/>
      <w:pgMar w:top="426"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C05" w:rsidRDefault="005D2C05" w:rsidP="006C3F62">
      <w:r>
        <w:separator/>
      </w:r>
    </w:p>
  </w:endnote>
  <w:endnote w:type="continuationSeparator" w:id="1">
    <w:p w:rsidR="005D2C05" w:rsidRDefault="005D2C05" w:rsidP="006C3F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50" w:rsidRDefault="002556A6" w:rsidP="002B709E">
    <w:pPr>
      <w:pStyle w:val="a5"/>
      <w:framePr w:wrap="around" w:vAnchor="text" w:hAnchor="margin" w:xAlign="right" w:y="1"/>
      <w:rPr>
        <w:rStyle w:val="a7"/>
      </w:rPr>
    </w:pPr>
    <w:r>
      <w:rPr>
        <w:rStyle w:val="a7"/>
      </w:rPr>
      <w:fldChar w:fldCharType="begin"/>
    </w:r>
    <w:r w:rsidR="00BE4150">
      <w:rPr>
        <w:rStyle w:val="a7"/>
      </w:rPr>
      <w:instrText xml:space="preserve">PAGE  </w:instrText>
    </w:r>
    <w:r>
      <w:rPr>
        <w:rStyle w:val="a7"/>
      </w:rPr>
      <w:fldChar w:fldCharType="end"/>
    </w:r>
  </w:p>
  <w:p w:rsidR="00BE4150" w:rsidRDefault="00BE4150" w:rsidP="006E047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50" w:rsidRDefault="002556A6" w:rsidP="002B709E">
    <w:pPr>
      <w:pStyle w:val="a5"/>
      <w:framePr w:wrap="around" w:vAnchor="text" w:hAnchor="margin" w:xAlign="right" w:y="1"/>
      <w:rPr>
        <w:rStyle w:val="a7"/>
      </w:rPr>
    </w:pPr>
    <w:r>
      <w:rPr>
        <w:rStyle w:val="a7"/>
      </w:rPr>
      <w:fldChar w:fldCharType="begin"/>
    </w:r>
    <w:r w:rsidR="00BE4150">
      <w:rPr>
        <w:rStyle w:val="a7"/>
      </w:rPr>
      <w:instrText xml:space="preserve">PAGE  </w:instrText>
    </w:r>
    <w:r>
      <w:rPr>
        <w:rStyle w:val="a7"/>
      </w:rPr>
      <w:fldChar w:fldCharType="separate"/>
    </w:r>
    <w:r w:rsidR="00385B1F">
      <w:rPr>
        <w:rStyle w:val="a7"/>
        <w:noProof/>
      </w:rPr>
      <w:t>8</w:t>
    </w:r>
    <w:r>
      <w:rPr>
        <w:rStyle w:val="a7"/>
      </w:rPr>
      <w:fldChar w:fldCharType="end"/>
    </w:r>
  </w:p>
  <w:p w:rsidR="00BE4150" w:rsidRDefault="00BE4150" w:rsidP="009A073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C05" w:rsidRDefault="005D2C05" w:rsidP="006C3F62">
      <w:r>
        <w:separator/>
      </w:r>
    </w:p>
  </w:footnote>
  <w:footnote w:type="continuationSeparator" w:id="1">
    <w:p w:rsidR="005D2C05" w:rsidRDefault="005D2C05" w:rsidP="006C3F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42D" w:rsidRPr="00780431" w:rsidRDefault="0045042D" w:rsidP="0045042D">
    <w:pPr>
      <w:jc w:val="right"/>
      <w:rPr>
        <w:b/>
        <w:szCs w:val="28"/>
      </w:rPr>
    </w:pPr>
    <w:r>
      <w:rPr>
        <w:noProof/>
        <w:lang w:eastAsia="ru-RU"/>
      </w:rPr>
      <w:drawing>
        <wp:anchor distT="0" distB="0" distL="114300" distR="114300" simplePos="0" relativeHeight="251660288" behindDoc="1" locked="0" layoutInCell="1" allowOverlap="1">
          <wp:simplePos x="0" y="0"/>
          <wp:positionH relativeFrom="margin">
            <wp:posOffset>-70485</wp:posOffset>
          </wp:positionH>
          <wp:positionV relativeFrom="margin">
            <wp:posOffset>-798195</wp:posOffset>
          </wp:positionV>
          <wp:extent cx="1121410" cy="704850"/>
          <wp:effectExtent l="19050" t="0" r="2540" b="0"/>
          <wp:wrapThrough wrapText="bothSides">
            <wp:wrapPolygon edited="0">
              <wp:start x="-367" y="1751"/>
              <wp:lineTo x="-367" y="15762"/>
              <wp:lineTo x="10641" y="15762"/>
              <wp:lineTo x="11008" y="15762"/>
              <wp:lineTo x="13210" y="11676"/>
              <wp:lineTo x="17980" y="11092"/>
              <wp:lineTo x="21649" y="7005"/>
              <wp:lineTo x="21282" y="1751"/>
              <wp:lineTo x="-367" y="1751"/>
            </wp:wrapPolygon>
          </wp:wrapThrough>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t="13438" r="15138" b="-2"/>
                  <a:stretch>
                    <a:fillRect/>
                  </a:stretch>
                </pic:blipFill>
                <pic:spPr bwMode="auto">
                  <a:xfrm>
                    <a:off x="0" y="0"/>
                    <a:ext cx="1121410" cy="704850"/>
                  </a:xfrm>
                  <a:prstGeom prst="rect">
                    <a:avLst/>
                  </a:prstGeom>
                  <a:noFill/>
                </pic:spPr>
              </pic:pic>
            </a:graphicData>
          </a:graphic>
        </wp:anchor>
      </w:drawing>
    </w:r>
    <w:r w:rsidRPr="00780431">
      <w:rPr>
        <w:b/>
        <w:szCs w:val="28"/>
      </w:rPr>
      <w:t>ВСЕРОССИЙСКАЯ ОЛИМПИАДА ШКОЛЬНИКОВ 2021/22 гг.</w:t>
    </w:r>
  </w:p>
  <w:p w:rsidR="0045042D" w:rsidRPr="00780431" w:rsidRDefault="0045042D" w:rsidP="0045042D">
    <w:pPr>
      <w:tabs>
        <w:tab w:val="center" w:pos="4677"/>
        <w:tab w:val="right" w:pos="9355"/>
      </w:tabs>
      <w:jc w:val="center"/>
      <w:rPr>
        <w:b/>
        <w:szCs w:val="28"/>
      </w:rPr>
    </w:pPr>
    <w:r>
      <w:rPr>
        <w:b/>
        <w:szCs w:val="28"/>
      </w:rPr>
      <w:t>МУНИЦИПАЛЬНЫЙ ЭТАП</w:t>
    </w:r>
  </w:p>
  <w:p w:rsidR="0045042D" w:rsidRDefault="0045042D" w:rsidP="0045042D">
    <w:pPr>
      <w:tabs>
        <w:tab w:val="center" w:pos="4677"/>
        <w:tab w:val="right" w:pos="9355"/>
      </w:tabs>
      <w:jc w:val="center"/>
      <w:rPr>
        <w:szCs w:val="28"/>
      </w:rPr>
    </w:pPr>
    <w:r>
      <w:rPr>
        <w:szCs w:val="28"/>
      </w:rPr>
      <w:t>ОБЩЕСТВОЗНАНИЕ</w:t>
    </w:r>
  </w:p>
  <w:p w:rsidR="0045042D" w:rsidRDefault="0045042D" w:rsidP="0045042D">
    <w:pPr>
      <w:tabs>
        <w:tab w:val="center" w:pos="4677"/>
        <w:tab w:val="right" w:pos="9355"/>
      </w:tabs>
      <w:jc w:val="center"/>
    </w:pPr>
    <w:r>
      <w:rPr>
        <w:szCs w:val="28"/>
      </w:rPr>
      <w:t xml:space="preserve">7-8  </w:t>
    </w:r>
    <w:r w:rsidRPr="00780431">
      <w:rPr>
        <w:szCs w:val="28"/>
      </w:rPr>
      <w:t>КЛАСС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0FE6"/>
    <w:multiLevelType w:val="multilevel"/>
    <w:tmpl w:val="365CDF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B383E8A"/>
    <w:multiLevelType w:val="hybridMultilevel"/>
    <w:tmpl w:val="D2F6BA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10840FD"/>
    <w:multiLevelType w:val="hybridMultilevel"/>
    <w:tmpl w:val="FC806CD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4ACA6758"/>
    <w:multiLevelType w:val="hybridMultilevel"/>
    <w:tmpl w:val="DC58DD6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55432440"/>
    <w:multiLevelType w:val="hybridMultilevel"/>
    <w:tmpl w:val="8AAA29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6064F73"/>
    <w:multiLevelType w:val="hybridMultilevel"/>
    <w:tmpl w:val="24B81FBC"/>
    <w:lvl w:ilvl="0" w:tplc="DC648EF2">
      <w:start w:val="1"/>
      <w:numFmt w:val="decimal"/>
      <w:lvlText w:val="%1."/>
      <w:lvlJc w:val="left"/>
      <w:pPr>
        <w:tabs>
          <w:tab w:val="num" w:pos="502"/>
        </w:tabs>
        <w:ind w:left="502"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hdrShapeDefaults>
    <o:shapedefaults v:ext="edit" spidmax="40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735"/>
    <w:rsid w:val="00055898"/>
    <w:rsid w:val="000611E4"/>
    <w:rsid w:val="000A1BBB"/>
    <w:rsid w:val="000B11D3"/>
    <w:rsid w:val="000B1735"/>
    <w:rsid w:val="000C3743"/>
    <w:rsid w:val="000E460C"/>
    <w:rsid w:val="000F65A3"/>
    <w:rsid w:val="00114DFB"/>
    <w:rsid w:val="00125AA6"/>
    <w:rsid w:val="00157F21"/>
    <w:rsid w:val="001623EA"/>
    <w:rsid w:val="001639D2"/>
    <w:rsid w:val="00171E14"/>
    <w:rsid w:val="001A3EF4"/>
    <w:rsid w:val="001A5F84"/>
    <w:rsid w:val="001C10B2"/>
    <w:rsid w:val="00224710"/>
    <w:rsid w:val="002504DA"/>
    <w:rsid w:val="00251430"/>
    <w:rsid w:val="002556A6"/>
    <w:rsid w:val="002649BD"/>
    <w:rsid w:val="002A307F"/>
    <w:rsid w:val="002B709E"/>
    <w:rsid w:val="002E7840"/>
    <w:rsid w:val="002F0D5B"/>
    <w:rsid w:val="003300B9"/>
    <w:rsid w:val="00372228"/>
    <w:rsid w:val="00385B1F"/>
    <w:rsid w:val="003D3471"/>
    <w:rsid w:val="003E41E1"/>
    <w:rsid w:val="003F4CB8"/>
    <w:rsid w:val="0045042D"/>
    <w:rsid w:val="004A6E2D"/>
    <w:rsid w:val="004D0430"/>
    <w:rsid w:val="004E5DCC"/>
    <w:rsid w:val="005128BF"/>
    <w:rsid w:val="00574D9F"/>
    <w:rsid w:val="00597597"/>
    <w:rsid w:val="005A6D85"/>
    <w:rsid w:val="005D0CC4"/>
    <w:rsid w:val="005D2C05"/>
    <w:rsid w:val="005E1F08"/>
    <w:rsid w:val="005E6D35"/>
    <w:rsid w:val="006462A0"/>
    <w:rsid w:val="00656432"/>
    <w:rsid w:val="00660C25"/>
    <w:rsid w:val="0068154C"/>
    <w:rsid w:val="006C3F62"/>
    <w:rsid w:val="006D060D"/>
    <w:rsid w:val="006E0470"/>
    <w:rsid w:val="00752C46"/>
    <w:rsid w:val="007C49FD"/>
    <w:rsid w:val="007D6784"/>
    <w:rsid w:val="00805E3A"/>
    <w:rsid w:val="00840BAC"/>
    <w:rsid w:val="008657F8"/>
    <w:rsid w:val="008832C3"/>
    <w:rsid w:val="00885A93"/>
    <w:rsid w:val="008934E9"/>
    <w:rsid w:val="008A1E36"/>
    <w:rsid w:val="008A2447"/>
    <w:rsid w:val="008B1238"/>
    <w:rsid w:val="008F65E3"/>
    <w:rsid w:val="009055CA"/>
    <w:rsid w:val="00917DB8"/>
    <w:rsid w:val="00927C5E"/>
    <w:rsid w:val="00953D8E"/>
    <w:rsid w:val="00957D11"/>
    <w:rsid w:val="009A0734"/>
    <w:rsid w:val="009A1CB5"/>
    <w:rsid w:val="009B5930"/>
    <w:rsid w:val="009C282E"/>
    <w:rsid w:val="00A05761"/>
    <w:rsid w:val="00A06158"/>
    <w:rsid w:val="00A5083B"/>
    <w:rsid w:val="00A5467C"/>
    <w:rsid w:val="00A84B16"/>
    <w:rsid w:val="00AD2CB0"/>
    <w:rsid w:val="00B17257"/>
    <w:rsid w:val="00B46A7C"/>
    <w:rsid w:val="00B60AE8"/>
    <w:rsid w:val="00B85E47"/>
    <w:rsid w:val="00BA0218"/>
    <w:rsid w:val="00BD7471"/>
    <w:rsid w:val="00BE4150"/>
    <w:rsid w:val="00BE47C7"/>
    <w:rsid w:val="00BF4591"/>
    <w:rsid w:val="00C20D90"/>
    <w:rsid w:val="00C32B0F"/>
    <w:rsid w:val="00C60946"/>
    <w:rsid w:val="00CA6B9A"/>
    <w:rsid w:val="00CD4827"/>
    <w:rsid w:val="00D23538"/>
    <w:rsid w:val="00D544EF"/>
    <w:rsid w:val="00D727C7"/>
    <w:rsid w:val="00D7294D"/>
    <w:rsid w:val="00DA0122"/>
    <w:rsid w:val="00DD17C8"/>
    <w:rsid w:val="00E33C09"/>
    <w:rsid w:val="00E743B1"/>
    <w:rsid w:val="00E87C69"/>
    <w:rsid w:val="00EA5F1E"/>
    <w:rsid w:val="00EA6C3F"/>
    <w:rsid w:val="00EF7BC6"/>
    <w:rsid w:val="00F24AC7"/>
    <w:rsid w:val="00F86183"/>
    <w:rsid w:val="00FA6261"/>
    <w:rsid w:val="00FB4A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4EF"/>
    <w:pPr>
      <w:suppressAutoHyphens/>
    </w:pPr>
    <w:rPr>
      <w:rFonts w:ascii="Times New Roman" w:eastAsia="Times New Roman" w:hAnsi="Times New Roman"/>
      <w:sz w:val="24"/>
      <w:szCs w:val="24"/>
      <w:lang w:eastAsia="ar-SA"/>
    </w:rPr>
  </w:style>
  <w:style w:type="paragraph" w:styleId="4">
    <w:name w:val="heading 4"/>
    <w:basedOn w:val="a"/>
    <w:next w:val="a"/>
    <w:link w:val="40"/>
    <w:semiHidden/>
    <w:unhideWhenUsed/>
    <w:qFormat/>
    <w:locked/>
    <w:rsid w:val="000611E4"/>
    <w:pPr>
      <w:keepNext/>
      <w:tabs>
        <w:tab w:val="left" w:pos="851"/>
      </w:tabs>
      <w:suppressAutoHyphens w:val="0"/>
      <w:spacing w:before="240" w:after="60"/>
      <w:outlineLvl w:val="3"/>
    </w:pPr>
    <w:rPr>
      <w:b/>
      <w:b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B1735"/>
    <w:pPr>
      <w:tabs>
        <w:tab w:val="center" w:pos="4677"/>
        <w:tab w:val="right" w:pos="9355"/>
      </w:tabs>
    </w:pPr>
  </w:style>
  <w:style w:type="character" w:customStyle="1" w:styleId="a4">
    <w:name w:val="Верхний колонтитул Знак"/>
    <w:link w:val="a3"/>
    <w:uiPriority w:val="99"/>
    <w:locked/>
    <w:rsid w:val="000B1735"/>
    <w:rPr>
      <w:rFonts w:ascii="Times New Roman" w:hAnsi="Times New Roman" w:cs="Times New Roman"/>
      <w:sz w:val="24"/>
      <w:szCs w:val="24"/>
      <w:lang w:eastAsia="ar-SA" w:bidi="ar-SA"/>
    </w:rPr>
  </w:style>
  <w:style w:type="paragraph" w:styleId="a5">
    <w:name w:val="footer"/>
    <w:basedOn w:val="a"/>
    <w:link w:val="a6"/>
    <w:uiPriority w:val="99"/>
    <w:rsid w:val="000B1735"/>
    <w:pPr>
      <w:tabs>
        <w:tab w:val="center" w:pos="4677"/>
        <w:tab w:val="right" w:pos="9355"/>
      </w:tabs>
    </w:pPr>
  </w:style>
  <w:style w:type="character" w:customStyle="1" w:styleId="a6">
    <w:name w:val="Нижний колонтитул Знак"/>
    <w:link w:val="a5"/>
    <w:uiPriority w:val="99"/>
    <w:locked/>
    <w:rsid w:val="000B1735"/>
    <w:rPr>
      <w:rFonts w:ascii="Times New Roman" w:hAnsi="Times New Roman" w:cs="Times New Roman"/>
      <w:sz w:val="24"/>
      <w:szCs w:val="24"/>
      <w:lang w:eastAsia="ar-SA" w:bidi="ar-SA"/>
    </w:rPr>
  </w:style>
  <w:style w:type="character" w:styleId="a7">
    <w:name w:val="page number"/>
    <w:uiPriority w:val="99"/>
    <w:rsid w:val="000B1735"/>
    <w:rPr>
      <w:rFonts w:cs="Times New Roman"/>
    </w:rPr>
  </w:style>
  <w:style w:type="paragraph" w:styleId="a8">
    <w:name w:val="List Paragraph"/>
    <w:basedOn w:val="a"/>
    <w:uiPriority w:val="99"/>
    <w:qFormat/>
    <w:rsid w:val="000B1735"/>
    <w:pPr>
      <w:suppressAutoHyphens w:val="0"/>
      <w:spacing w:after="200" w:line="276" w:lineRule="auto"/>
      <w:ind w:left="720"/>
      <w:contextualSpacing/>
    </w:pPr>
    <w:rPr>
      <w:rFonts w:ascii="Calibri" w:eastAsia="Calibri" w:hAnsi="Calibri"/>
      <w:sz w:val="22"/>
      <w:szCs w:val="22"/>
      <w:lang w:eastAsia="en-US"/>
    </w:rPr>
  </w:style>
  <w:style w:type="table" w:styleId="a9">
    <w:name w:val="Table Grid"/>
    <w:basedOn w:val="a1"/>
    <w:uiPriority w:val="59"/>
    <w:rsid w:val="000B1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0B1735"/>
    <w:pPr>
      <w:suppressAutoHyphens w:val="0"/>
      <w:spacing w:before="100" w:beforeAutospacing="1" w:after="119"/>
    </w:pPr>
    <w:rPr>
      <w:lang w:eastAsia="ru-RU"/>
    </w:rPr>
  </w:style>
  <w:style w:type="paragraph" w:customStyle="1" w:styleId="Default">
    <w:name w:val="Default"/>
    <w:uiPriority w:val="99"/>
    <w:rsid w:val="000B1735"/>
    <w:pPr>
      <w:autoSpaceDE w:val="0"/>
      <w:autoSpaceDN w:val="0"/>
      <w:adjustRightInd w:val="0"/>
    </w:pPr>
    <w:rPr>
      <w:rFonts w:ascii="Times New Roman" w:hAnsi="Times New Roman"/>
      <w:color w:val="000000"/>
      <w:sz w:val="24"/>
      <w:szCs w:val="24"/>
      <w:lang w:eastAsia="en-US"/>
    </w:rPr>
  </w:style>
  <w:style w:type="paragraph" w:styleId="ab">
    <w:name w:val="Balloon Text"/>
    <w:basedOn w:val="a"/>
    <w:link w:val="ac"/>
    <w:uiPriority w:val="99"/>
    <w:semiHidden/>
    <w:rsid w:val="006C3F62"/>
    <w:rPr>
      <w:rFonts w:ascii="Tahoma" w:hAnsi="Tahoma" w:cs="Tahoma"/>
      <w:sz w:val="16"/>
      <w:szCs w:val="16"/>
    </w:rPr>
  </w:style>
  <w:style w:type="character" w:customStyle="1" w:styleId="ac">
    <w:name w:val="Текст выноски Знак"/>
    <w:link w:val="ab"/>
    <w:uiPriority w:val="99"/>
    <w:semiHidden/>
    <w:locked/>
    <w:rsid w:val="006C3F62"/>
    <w:rPr>
      <w:rFonts w:ascii="Tahoma" w:hAnsi="Tahoma" w:cs="Tahoma"/>
      <w:sz w:val="16"/>
      <w:szCs w:val="16"/>
      <w:lang w:eastAsia="ar-SA" w:bidi="ar-SA"/>
    </w:rPr>
  </w:style>
  <w:style w:type="character" w:styleId="ad">
    <w:name w:val="Hyperlink"/>
    <w:uiPriority w:val="99"/>
    <w:semiHidden/>
    <w:rsid w:val="001A3EF4"/>
    <w:rPr>
      <w:rFonts w:cs="Times New Roman"/>
      <w:color w:val="0000FF"/>
      <w:u w:val="single"/>
    </w:rPr>
  </w:style>
  <w:style w:type="character" w:styleId="ae">
    <w:name w:val="Emphasis"/>
    <w:qFormat/>
    <w:locked/>
    <w:rsid w:val="00E743B1"/>
    <w:rPr>
      <w:i/>
      <w:iCs/>
    </w:rPr>
  </w:style>
  <w:style w:type="character" w:customStyle="1" w:styleId="40">
    <w:name w:val="Заголовок 4 Знак"/>
    <w:link w:val="4"/>
    <w:semiHidden/>
    <w:rsid w:val="000611E4"/>
    <w:rPr>
      <w:rFonts w:ascii="Times New Roman" w:eastAsia="Times New Roman" w:hAnsi="Times New Roman"/>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103963">
      <w:bodyDiv w:val="1"/>
      <w:marLeft w:val="0"/>
      <w:marRight w:val="0"/>
      <w:marTop w:val="0"/>
      <w:marBottom w:val="0"/>
      <w:divBdr>
        <w:top w:val="none" w:sz="0" w:space="0" w:color="auto"/>
        <w:left w:val="none" w:sz="0" w:space="0" w:color="auto"/>
        <w:bottom w:val="none" w:sz="0" w:space="0" w:color="auto"/>
        <w:right w:val="none" w:sz="0" w:space="0" w:color="auto"/>
      </w:divBdr>
    </w:div>
    <w:div w:id="555043052">
      <w:bodyDiv w:val="1"/>
      <w:marLeft w:val="0"/>
      <w:marRight w:val="0"/>
      <w:marTop w:val="0"/>
      <w:marBottom w:val="0"/>
      <w:divBdr>
        <w:top w:val="none" w:sz="0" w:space="0" w:color="auto"/>
        <w:left w:val="none" w:sz="0" w:space="0" w:color="auto"/>
        <w:bottom w:val="none" w:sz="0" w:space="0" w:color="auto"/>
        <w:right w:val="none" w:sz="0" w:space="0" w:color="auto"/>
      </w:divBdr>
    </w:div>
    <w:div w:id="665323558">
      <w:bodyDiv w:val="1"/>
      <w:marLeft w:val="0"/>
      <w:marRight w:val="0"/>
      <w:marTop w:val="0"/>
      <w:marBottom w:val="0"/>
      <w:divBdr>
        <w:top w:val="none" w:sz="0" w:space="0" w:color="auto"/>
        <w:left w:val="none" w:sz="0" w:space="0" w:color="auto"/>
        <w:bottom w:val="none" w:sz="0" w:space="0" w:color="auto"/>
        <w:right w:val="none" w:sz="0" w:space="0" w:color="auto"/>
      </w:divBdr>
    </w:div>
    <w:div w:id="948119328">
      <w:bodyDiv w:val="1"/>
      <w:marLeft w:val="0"/>
      <w:marRight w:val="0"/>
      <w:marTop w:val="0"/>
      <w:marBottom w:val="0"/>
      <w:divBdr>
        <w:top w:val="none" w:sz="0" w:space="0" w:color="auto"/>
        <w:left w:val="none" w:sz="0" w:space="0" w:color="auto"/>
        <w:bottom w:val="none" w:sz="0" w:space="0" w:color="auto"/>
        <w:right w:val="none" w:sz="0" w:space="0" w:color="auto"/>
      </w:divBdr>
    </w:div>
    <w:div w:id="1182207079">
      <w:bodyDiv w:val="1"/>
      <w:marLeft w:val="0"/>
      <w:marRight w:val="0"/>
      <w:marTop w:val="0"/>
      <w:marBottom w:val="0"/>
      <w:divBdr>
        <w:top w:val="none" w:sz="0" w:space="0" w:color="auto"/>
        <w:left w:val="none" w:sz="0" w:space="0" w:color="auto"/>
        <w:bottom w:val="none" w:sz="0" w:space="0" w:color="auto"/>
        <w:right w:val="none" w:sz="0" w:space="0" w:color="auto"/>
      </w:divBdr>
    </w:div>
    <w:div w:id="1335571245">
      <w:bodyDiv w:val="1"/>
      <w:marLeft w:val="0"/>
      <w:marRight w:val="0"/>
      <w:marTop w:val="0"/>
      <w:marBottom w:val="0"/>
      <w:divBdr>
        <w:top w:val="none" w:sz="0" w:space="0" w:color="auto"/>
        <w:left w:val="none" w:sz="0" w:space="0" w:color="auto"/>
        <w:bottom w:val="none" w:sz="0" w:space="0" w:color="auto"/>
        <w:right w:val="none" w:sz="0" w:space="0" w:color="auto"/>
      </w:divBdr>
    </w:div>
    <w:div w:id="1545631114">
      <w:bodyDiv w:val="1"/>
      <w:marLeft w:val="0"/>
      <w:marRight w:val="0"/>
      <w:marTop w:val="0"/>
      <w:marBottom w:val="0"/>
      <w:divBdr>
        <w:top w:val="none" w:sz="0" w:space="0" w:color="auto"/>
        <w:left w:val="none" w:sz="0" w:space="0" w:color="auto"/>
        <w:bottom w:val="none" w:sz="0" w:space="0" w:color="auto"/>
        <w:right w:val="none" w:sz="0" w:space="0" w:color="auto"/>
      </w:divBdr>
    </w:div>
    <w:div w:id="1555461265">
      <w:marLeft w:val="0"/>
      <w:marRight w:val="0"/>
      <w:marTop w:val="0"/>
      <w:marBottom w:val="0"/>
      <w:divBdr>
        <w:top w:val="none" w:sz="0" w:space="0" w:color="auto"/>
        <w:left w:val="none" w:sz="0" w:space="0" w:color="auto"/>
        <w:bottom w:val="none" w:sz="0" w:space="0" w:color="auto"/>
        <w:right w:val="none" w:sz="0" w:space="0" w:color="auto"/>
      </w:divBdr>
    </w:div>
    <w:div w:id="1555461266">
      <w:marLeft w:val="0"/>
      <w:marRight w:val="0"/>
      <w:marTop w:val="0"/>
      <w:marBottom w:val="0"/>
      <w:divBdr>
        <w:top w:val="none" w:sz="0" w:space="0" w:color="auto"/>
        <w:left w:val="none" w:sz="0" w:space="0" w:color="auto"/>
        <w:bottom w:val="none" w:sz="0" w:space="0" w:color="auto"/>
        <w:right w:val="none" w:sz="0" w:space="0" w:color="auto"/>
      </w:divBdr>
    </w:div>
    <w:div w:id="1555461267">
      <w:marLeft w:val="0"/>
      <w:marRight w:val="0"/>
      <w:marTop w:val="0"/>
      <w:marBottom w:val="0"/>
      <w:divBdr>
        <w:top w:val="none" w:sz="0" w:space="0" w:color="auto"/>
        <w:left w:val="none" w:sz="0" w:space="0" w:color="auto"/>
        <w:bottom w:val="none" w:sz="0" w:space="0" w:color="auto"/>
        <w:right w:val="none" w:sz="0" w:space="0" w:color="auto"/>
      </w:divBdr>
    </w:div>
    <w:div w:id="1555461268">
      <w:marLeft w:val="0"/>
      <w:marRight w:val="0"/>
      <w:marTop w:val="0"/>
      <w:marBottom w:val="0"/>
      <w:divBdr>
        <w:top w:val="none" w:sz="0" w:space="0" w:color="auto"/>
        <w:left w:val="none" w:sz="0" w:space="0" w:color="auto"/>
        <w:bottom w:val="none" w:sz="0" w:space="0" w:color="auto"/>
        <w:right w:val="none" w:sz="0" w:space="0" w:color="auto"/>
      </w:divBdr>
    </w:div>
    <w:div w:id="1555461269">
      <w:marLeft w:val="0"/>
      <w:marRight w:val="0"/>
      <w:marTop w:val="0"/>
      <w:marBottom w:val="0"/>
      <w:divBdr>
        <w:top w:val="none" w:sz="0" w:space="0" w:color="auto"/>
        <w:left w:val="none" w:sz="0" w:space="0" w:color="auto"/>
        <w:bottom w:val="none" w:sz="0" w:space="0" w:color="auto"/>
        <w:right w:val="none" w:sz="0" w:space="0" w:color="auto"/>
      </w:divBdr>
    </w:div>
    <w:div w:id="1555461270">
      <w:marLeft w:val="0"/>
      <w:marRight w:val="0"/>
      <w:marTop w:val="0"/>
      <w:marBottom w:val="0"/>
      <w:divBdr>
        <w:top w:val="none" w:sz="0" w:space="0" w:color="auto"/>
        <w:left w:val="none" w:sz="0" w:space="0" w:color="auto"/>
        <w:bottom w:val="none" w:sz="0" w:space="0" w:color="auto"/>
        <w:right w:val="none" w:sz="0" w:space="0" w:color="auto"/>
      </w:divBdr>
    </w:div>
    <w:div w:id="1555461271">
      <w:marLeft w:val="0"/>
      <w:marRight w:val="0"/>
      <w:marTop w:val="0"/>
      <w:marBottom w:val="0"/>
      <w:divBdr>
        <w:top w:val="none" w:sz="0" w:space="0" w:color="auto"/>
        <w:left w:val="none" w:sz="0" w:space="0" w:color="auto"/>
        <w:bottom w:val="none" w:sz="0" w:space="0" w:color="auto"/>
        <w:right w:val="none" w:sz="0" w:space="0" w:color="auto"/>
      </w:divBdr>
    </w:div>
    <w:div w:id="1555461272">
      <w:marLeft w:val="0"/>
      <w:marRight w:val="0"/>
      <w:marTop w:val="0"/>
      <w:marBottom w:val="0"/>
      <w:divBdr>
        <w:top w:val="none" w:sz="0" w:space="0" w:color="auto"/>
        <w:left w:val="none" w:sz="0" w:space="0" w:color="auto"/>
        <w:bottom w:val="none" w:sz="0" w:space="0" w:color="auto"/>
        <w:right w:val="none" w:sz="0" w:space="0" w:color="auto"/>
      </w:divBdr>
    </w:div>
    <w:div w:id="1555461273">
      <w:marLeft w:val="0"/>
      <w:marRight w:val="0"/>
      <w:marTop w:val="0"/>
      <w:marBottom w:val="0"/>
      <w:divBdr>
        <w:top w:val="none" w:sz="0" w:space="0" w:color="auto"/>
        <w:left w:val="none" w:sz="0" w:space="0" w:color="auto"/>
        <w:bottom w:val="none" w:sz="0" w:space="0" w:color="auto"/>
        <w:right w:val="none" w:sz="0" w:space="0" w:color="auto"/>
      </w:divBdr>
    </w:div>
    <w:div w:id="1555461274">
      <w:marLeft w:val="0"/>
      <w:marRight w:val="0"/>
      <w:marTop w:val="0"/>
      <w:marBottom w:val="0"/>
      <w:divBdr>
        <w:top w:val="none" w:sz="0" w:space="0" w:color="auto"/>
        <w:left w:val="none" w:sz="0" w:space="0" w:color="auto"/>
        <w:bottom w:val="none" w:sz="0" w:space="0" w:color="auto"/>
        <w:right w:val="none" w:sz="0" w:space="0" w:color="auto"/>
      </w:divBdr>
    </w:div>
    <w:div w:id="1555461275">
      <w:marLeft w:val="0"/>
      <w:marRight w:val="0"/>
      <w:marTop w:val="0"/>
      <w:marBottom w:val="0"/>
      <w:divBdr>
        <w:top w:val="none" w:sz="0" w:space="0" w:color="auto"/>
        <w:left w:val="none" w:sz="0" w:space="0" w:color="auto"/>
        <w:bottom w:val="none" w:sz="0" w:space="0" w:color="auto"/>
        <w:right w:val="none" w:sz="0" w:space="0" w:color="auto"/>
      </w:divBdr>
    </w:div>
    <w:div w:id="1555461276">
      <w:marLeft w:val="0"/>
      <w:marRight w:val="0"/>
      <w:marTop w:val="0"/>
      <w:marBottom w:val="0"/>
      <w:divBdr>
        <w:top w:val="none" w:sz="0" w:space="0" w:color="auto"/>
        <w:left w:val="none" w:sz="0" w:space="0" w:color="auto"/>
        <w:bottom w:val="none" w:sz="0" w:space="0" w:color="auto"/>
        <w:right w:val="none" w:sz="0" w:space="0" w:color="auto"/>
      </w:divBdr>
    </w:div>
    <w:div w:id="1555461277">
      <w:marLeft w:val="0"/>
      <w:marRight w:val="0"/>
      <w:marTop w:val="0"/>
      <w:marBottom w:val="0"/>
      <w:divBdr>
        <w:top w:val="none" w:sz="0" w:space="0" w:color="auto"/>
        <w:left w:val="none" w:sz="0" w:space="0" w:color="auto"/>
        <w:bottom w:val="none" w:sz="0" w:space="0" w:color="auto"/>
        <w:right w:val="none" w:sz="0" w:space="0" w:color="auto"/>
      </w:divBdr>
    </w:div>
    <w:div w:id="1555461278">
      <w:marLeft w:val="0"/>
      <w:marRight w:val="0"/>
      <w:marTop w:val="0"/>
      <w:marBottom w:val="0"/>
      <w:divBdr>
        <w:top w:val="none" w:sz="0" w:space="0" w:color="auto"/>
        <w:left w:val="none" w:sz="0" w:space="0" w:color="auto"/>
        <w:bottom w:val="none" w:sz="0" w:space="0" w:color="auto"/>
        <w:right w:val="none" w:sz="0" w:space="0" w:color="auto"/>
      </w:divBdr>
    </w:div>
    <w:div w:id="1555461279">
      <w:marLeft w:val="0"/>
      <w:marRight w:val="0"/>
      <w:marTop w:val="0"/>
      <w:marBottom w:val="0"/>
      <w:divBdr>
        <w:top w:val="none" w:sz="0" w:space="0" w:color="auto"/>
        <w:left w:val="none" w:sz="0" w:space="0" w:color="auto"/>
        <w:bottom w:val="none" w:sz="0" w:space="0" w:color="auto"/>
        <w:right w:val="none" w:sz="0" w:space="0" w:color="auto"/>
      </w:divBdr>
    </w:div>
    <w:div w:id="1555461280">
      <w:marLeft w:val="0"/>
      <w:marRight w:val="0"/>
      <w:marTop w:val="0"/>
      <w:marBottom w:val="0"/>
      <w:divBdr>
        <w:top w:val="none" w:sz="0" w:space="0" w:color="auto"/>
        <w:left w:val="none" w:sz="0" w:space="0" w:color="auto"/>
        <w:bottom w:val="none" w:sz="0" w:space="0" w:color="auto"/>
        <w:right w:val="none" w:sz="0" w:space="0" w:color="auto"/>
      </w:divBdr>
    </w:div>
    <w:div w:id="1555461281">
      <w:marLeft w:val="0"/>
      <w:marRight w:val="0"/>
      <w:marTop w:val="0"/>
      <w:marBottom w:val="0"/>
      <w:divBdr>
        <w:top w:val="none" w:sz="0" w:space="0" w:color="auto"/>
        <w:left w:val="none" w:sz="0" w:space="0" w:color="auto"/>
        <w:bottom w:val="none" w:sz="0" w:space="0" w:color="auto"/>
        <w:right w:val="none" w:sz="0" w:space="0" w:color="auto"/>
      </w:divBdr>
    </w:div>
    <w:div w:id="1615940878">
      <w:bodyDiv w:val="1"/>
      <w:marLeft w:val="0"/>
      <w:marRight w:val="0"/>
      <w:marTop w:val="0"/>
      <w:marBottom w:val="0"/>
      <w:divBdr>
        <w:top w:val="none" w:sz="0" w:space="0" w:color="auto"/>
        <w:left w:val="none" w:sz="0" w:space="0" w:color="auto"/>
        <w:bottom w:val="none" w:sz="0" w:space="0" w:color="auto"/>
        <w:right w:val="none" w:sz="0" w:space="0" w:color="auto"/>
      </w:divBdr>
    </w:div>
    <w:div w:id="187010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8</Pages>
  <Words>1264</Words>
  <Characters>12267</Characters>
  <Application>Microsoft Office Word</Application>
  <DocSecurity>0</DocSecurity>
  <Lines>102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Olga</cp:lastModifiedBy>
  <cp:revision>24</cp:revision>
  <cp:lastPrinted>2021-11-15T17:22:00Z</cp:lastPrinted>
  <dcterms:created xsi:type="dcterms:W3CDTF">2020-10-24T11:17:00Z</dcterms:created>
  <dcterms:modified xsi:type="dcterms:W3CDTF">2021-11-20T19:16:00Z</dcterms:modified>
</cp:coreProperties>
</file>